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465DC0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CC9" w:rsidRPr="00465DC0" w:rsidRDefault="00A47CC9" w:rsidP="00A47CC9">
            <w:pPr>
              <w:pStyle w:val="Heading"/>
              <w:spacing w:after="120"/>
              <w:rPr>
                <w:rFonts w:eastAsia="맑은 고딕"/>
                <w:color w:val="auto"/>
                <w:sz w:val="36"/>
                <w:szCs w:val="36"/>
              </w:rPr>
            </w:pPr>
            <w:r w:rsidRPr="00465DC0">
              <w:rPr>
                <w:rFonts w:eastAsia="맑은 고딕" w:hint="eastAsia"/>
                <w:color w:val="auto"/>
                <w:sz w:val="36"/>
                <w:szCs w:val="36"/>
              </w:rPr>
              <w:t xml:space="preserve">TEMPLATE FOR LISTENING LESSON PLAN </w:t>
            </w:r>
          </w:p>
          <w:p w:rsidR="00447E0C" w:rsidRPr="00465DC0" w:rsidRDefault="00A47CC9" w:rsidP="00A47CC9">
            <w:pPr>
              <w:pStyle w:val="Heading"/>
              <w:spacing w:after="120"/>
              <w:rPr>
                <w:rFonts w:eastAsia="맑은 고딕"/>
                <w:color w:val="auto"/>
                <w:sz w:val="36"/>
                <w:szCs w:val="36"/>
              </w:rPr>
            </w:pPr>
            <w:r w:rsidRPr="00465DC0">
              <w:rPr>
                <w:rFonts w:eastAsia="맑은 고딕" w:hint="eastAsia"/>
                <w:color w:val="auto"/>
                <w:sz w:val="36"/>
                <w:szCs w:val="36"/>
              </w:rPr>
              <w:t>TASK-BASED APPROACH (TBL)</w:t>
            </w:r>
          </w:p>
        </w:tc>
      </w:tr>
      <w:tr w:rsidR="00164D5E" w:rsidRPr="00465DC0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465DC0" w:rsidRDefault="00726024" w:rsidP="00726024">
            <w:pPr>
              <w:pStyle w:val="4"/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465DC0" w:rsidRDefault="00D456FD" w:rsidP="004D334F">
            <w:pPr>
              <w:rPr>
                <w:rFonts w:hint="eastAsia"/>
                <w:lang w:eastAsia="ko-KR"/>
              </w:rPr>
            </w:pPr>
            <w:r w:rsidRPr="00465DC0">
              <w:rPr>
                <w:rFonts w:hint="eastAsia"/>
                <w:lang w:eastAsia="ko-KR"/>
              </w:rPr>
              <w:t>Shooting Star</w:t>
            </w:r>
          </w:p>
        </w:tc>
      </w:tr>
      <w:tr w:rsidR="004D334F" w:rsidRPr="00465DC0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465DC0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465DC0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S</w:t>
            </w:r>
            <w:r w:rsidR="00C7529F" w:rsidRPr="00465DC0">
              <w:rPr>
                <w:color w:val="auto"/>
                <w:sz w:val="24"/>
                <w:szCs w:val="24"/>
              </w:rPr>
              <w:t>s</w:t>
            </w:r>
            <w:r w:rsidRPr="00465DC0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465DC0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465DC0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No of</w:t>
            </w:r>
            <w:r w:rsidR="00726024" w:rsidRPr="00465DC0">
              <w:rPr>
                <w:color w:val="auto"/>
                <w:sz w:val="24"/>
                <w:szCs w:val="24"/>
              </w:rPr>
              <w:t xml:space="preserve"> S</w:t>
            </w:r>
            <w:r w:rsidR="00C7529F" w:rsidRPr="00465DC0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465DC0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4D334F" w:rsidRPr="00465DC0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465DC0" w:rsidRDefault="00A47CC9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465DC0">
              <w:rPr>
                <w:rFonts w:eastAsia="맑은 고딕" w:hint="eastAsia"/>
                <w:color w:val="auto"/>
                <w:sz w:val="22"/>
                <w:szCs w:val="22"/>
              </w:rPr>
              <w:t>SOPHIE 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465DC0" w:rsidRDefault="004F5887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465DC0">
              <w:rPr>
                <w:rFonts w:eastAsia="맑은 고딕" w:hint="eastAsia"/>
                <w:color w:val="auto"/>
                <w:sz w:val="22"/>
                <w:szCs w:val="22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465DC0" w:rsidRDefault="00A47CC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465DC0">
              <w:rPr>
                <w:rFonts w:eastAsia="맑은 고딕" w:hint="eastAsia"/>
                <w:color w:val="auto"/>
                <w:sz w:val="22"/>
                <w:szCs w:val="22"/>
              </w:rPr>
              <w:t>ADULTS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465DC0" w:rsidRDefault="00A47CC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465DC0">
              <w:rPr>
                <w:rFonts w:eastAsia="맑은 고딕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465DC0" w:rsidRDefault="00A47CC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465DC0">
              <w:rPr>
                <w:rFonts w:eastAsia="맑은 고딕" w:hint="eastAsia"/>
                <w:color w:val="auto"/>
                <w:sz w:val="22"/>
                <w:szCs w:val="22"/>
              </w:rPr>
              <w:t xml:space="preserve">50 </w:t>
            </w:r>
            <w:proofErr w:type="spellStart"/>
            <w:r w:rsidRPr="00465DC0">
              <w:rPr>
                <w:rFonts w:eastAsia="맑은 고딕" w:hint="eastAsia"/>
                <w:color w:val="auto"/>
                <w:sz w:val="22"/>
                <w:szCs w:val="22"/>
              </w:rPr>
              <w:t>mins</w:t>
            </w:r>
            <w:proofErr w:type="spellEnd"/>
            <w:r w:rsidRPr="00465DC0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</w:tr>
      <w:tr w:rsidR="00447E0C" w:rsidRPr="00465DC0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465DC0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0404" w:rsidRPr="00465DC0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887" w:rsidRPr="00465DC0" w:rsidRDefault="004F5887" w:rsidP="00D456FD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 w:rsidRPr="00465DC0">
              <w:rPr>
                <w:rFonts w:eastAsia="맑은 고딕" w:hint="eastAsia"/>
                <w:color w:val="auto"/>
              </w:rPr>
              <w:t>8</w:t>
            </w:r>
            <w:r w:rsidR="00AE4567" w:rsidRPr="00465DC0">
              <w:rPr>
                <w:rFonts w:eastAsia="맑은 고딕" w:hint="eastAsia"/>
                <w:color w:val="auto"/>
              </w:rPr>
              <w:t xml:space="preserve"> </w:t>
            </w:r>
            <w:r w:rsidR="00AE4567" w:rsidRPr="00465DC0">
              <w:rPr>
                <w:rFonts w:eastAsia="맑은 고딕"/>
                <w:color w:val="auto"/>
              </w:rPr>
              <w:t>pieces</w:t>
            </w:r>
            <w:r w:rsidR="00AE4567" w:rsidRPr="00465DC0">
              <w:rPr>
                <w:rFonts w:eastAsia="맑은 고딕" w:hint="eastAsia"/>
                <w:color w:val="auto"/>
              </w:rPr>
              <w:t xml:space="preserve"> of </w:t>
            </w:r>
            <w:r w:rsidRPr="00465DC0">
              <w:rPr>
                <w:rFonts w:eastAsia="맑은 고딕" w:hint="eastAsia"/>
                <w:color w:val="auto"/>
              </w:rPr>
              <w:t xml:space="preserve">lyrics papers, including spare one. </w:t>
            </w:r>
          </w:p>
          <w:p w:rsidR="00AC5B6C" w:rsidRPr="00465DC0" w:rsidRDefault="00986FB8" w:rsidP="00D456FD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>8 pieces of discussing</w:t>
            </w:r>
            <w:r w:rsidR="00AC5B6C" w:rsidRPr="00465DC0">
              <w:rPr>
                <w:rFonts w:eastAsia="맑은 고딕" w:hint="eastAsia"/>
                <w:color w:val="auto"/>
              </w:rPr>
              <w:t xml:space="preserve"> worksheets,</w:t>
            </w:r>
            <w:r>
              <w:rPr>
                <w:rFonts w:eastAsia="맑은 고딕" w:hint="eastAsia"/>
                <w:color w:val="auto"/>
              </w:rPr>
              <w:t xml:space="preserve"> to </w:t>
            </w:r>
            <w:r>
              <w:rPr>
                <w:rFonts w:eastAsia="맑은 고딕"/>
                <w:color w:val="auto"/>
              </w:rPr>
              <w:t>integrate</w:t>
            </w:r>
            <w:r>
              <w:rPr>
                <w:rFonts w:eastAsia="맑은 고딕" w:hint="eastAsia"/>
                <w:color w:val="auto"/>
              </w:rPr>
              <w:t xml:space="preserve"> 4 basic language skills at once</w:t>
            </w:r>
            <w:proofErr w:type="gramStart"/>
            <w:r>
              <w:rPr>
                <w:rFonts w:eastAsia="맑은 고딕" w:hint="eastAsia"/>
                <w:color w:val="auto"/>
              </w:rPr>
              <w:t>.</w:t>
            </w:r>
            <w:r w:rsidR="00AC5B6C" w:rsidRPr="00465DC0">
              <w:rPr>
                <w:rFonts w:eastAsia="맑은 고딕" w:hint="eastAsia"/>
                <w:color w:val="auto"/>
              </w:rPr>
              <w:t>.</w:t>
            </w:r>
            <w:proofErr w:type="gramEnd"/>
            <w:r w:rsidR="00AC5B6C" w:rsidRPr="00465DC0">
              <w:rPr>
                <w:rFonts w:eastAsia="맑은 고딕" w:hint="eastAsia"/>
                <w:color w:val="auto"/>
              </w:rPr>
              <w:t xml:space="preserve"> </w:t>
            </w:r>
          </w:p>
          <w:p w:rsidR="004F5887" w:rsidRPr="00465DC0" w:rsidRDefault="004F5887" w:rsidP="00D456FD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 w:rsidRPr="00465DC0">
              <w:rPr>
                <w:rFonts w:eastAsia="맑은 고딕"/>
                <w:color w:val="auto"/>
              </w:rPr>
              <w:t>Flash cards, including English expression or idioms.</w:t>
            </w:r>
          </w:p>
          <w:p w:rsidR="004F5887" w:rsidRPr="00465DC0" w:rsidRDefault="004F5887" w:rsidP="00D456FD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 w:rsidRPr="00465DC0">
              <w:rPr>
                <w:rFonts w:eastAsia="맑은 고딕" w:hint="eastAsia"/>
                <w:color w:val="auto"/>
              </w:rPr>
              <w:t>CD</w:t>
            </w:r>
            <w:r w:rsidR="00AC5B6C" w:rsidRPr="00465DC0">
              <w:rPr>
                <w:rFonts w:eastAsia="맑은 고딕" w:hint="eastAsia"/>
                <w:color w:val="auto"/>
              </w:rPr>
              <w:t xml:space="preserve"> (or audio file for music)</w:t>
            </w:r>
          </w:p>
          <w:p w:rsidR="004F5887" w:rsidRPr="00465DC0" w:rsidRDefault="004F5887" w:rsidP="00D456FD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 w:rsidRPr="00465DC0">
              <w:rPr>
                <w:rFonts w:eastAsia="맑은 고딕" w:hint="eastAsia"/>
                <w:color w:val="auto"/>
              </w:rPr>
              <w:t>CD Player or computer</w:t>
            </w:r>
          </w:p>
          <w:p w:rsidR="00AC5B6C" w:rsidRPr="00465DC0" w:rsidRDefault="00AC5B6C" w:rsidP="00D456FD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 w:rsidRPr="00465DC0">
              <w:rPr>
                <w:rFonts w:eastAsia="맑은 고딕" w:hint="eastAsia"/>
                <w:color w:val="auto"/>
              </w:rPr>
              <w:t xml:space="preserve">A speaker, to hear and </w:t>
            </w:r>
            <w:r w:rsidRPr="00465DC0">
              <w:rPr>
                <w:rFonts w:eastAsia="맑은 고딕"/>
                <w:color w:val="auto"/>
              </w:rPr>
              <w:t xml:space="preserve">listen </w:t>
            </w:r>
            <w:r w:rsidRPr="00465DC0">
              <w:rPr>
                <w:rFonts w:eastAsia="맑은 고딕" w:hint="eastAsia"/>
                <w:color w:val="auto"/>
              </w:rPr>
              <w:t xml:space="preserve">to the </w:t>
            </w:r>
            <w:r w:rsidRPr="00465DC0">
              <w:rPr>
                <w:rFonts w:eastAsia="맑은 고딕"/>
                <w:color w:val="auto"/>
              </w:rPr>
              <w:t>music</w:t>
            </w:r>
            <w:r w:rsidRPr="00465DC0">
              <w:rPr>
                <w:rFonts w:eastAsia="맑은 고딕" w:hint="eastAsia"/>
                <w:color w:val="auto"/>
              </w:rPr>
              <w:t>.</w:t>
            </w:r>
          </w:p>
          <w:p w:rsidR="00AC5B6C" w:rsidRPr="00465DC0" w:rsidRDefault="004F5887" w:rsidP="00D456FD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 w:rsidRPr="00465DC0">
              <w:rPr>
                <w:rFonts w:eastAsia="맑은 고딕" w:hint="eastAsia"/>
                <w:color w:val="auto"/>
              </w:rPr>
              <w:t>White board (for explaining grammar in the content)</w:t>
            </w:r>
            <w:r w:rsidR="00AC5B6C" w:rsidRPr="00465DC0">
              <w:rPr>
                <w:rFonts w:eastAsia="맑은 고딕" w:hint="eastAsia"/>
                <w:color w:val="auto"/>
              </w:rPr>
              <w:t xml:space="preserve"> </w:t>
            </w:r>
          </w:p>
          <w:p w:rsidR="00AC5B6C" w:rsidRPr="00465DC0" w:rsidRDefault="00AC5B6C" w:rsidP="00D456FD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 w:rsidRPr="00465DC0">
              <w:rPr>
                <w:rFonts w:eastAsia="맑은 고딕" w:hint="eastAsia"/>
                <w:color w:val="auto"/>
              </w:rPr>
              <w:t xml:space="preserve">3 different </w:t>
            </w:r>
            <w:r w:rsidR="00611AC9" w:rsidRPr="00465DC0">
              <w:rPr>
                <w:rFonts w:eastAsia="맑은 고딕"/>
                <w:color w:val="auto"/>
              </w:rPr>
              <w:t>colors</w:t>
            </w:r>
            <w:r w:rsidRPr="00465DC0">
              <w:rPr>
                <w:rFonts w:eastAsia="맑은 고딕" w:hint="eastAsia"/>
                <w:color w:val="auto"/>
              </w:rPr>
              <w:t xml:space="preserve"> of board m</w:t>
            </w:r>
            <w:r w:rsidR="004F5887" w:rsidRPr="00465DC0">
              <w:rPr>
                <w:rFonts w:eastAsia="맑은 고딕" w:hint="eastAsia"/>
                <w:color w:val="auto"/>
              </w:rPr>
              <w:t>arker</w:t>
            </w:r>
            <w:r w:rsidRPr="00465DC0">
              <w:rPr>
                <w:rFonts w:eastAsia="맑은 고딕" w:hint="eastAsia"/>
                <w:color w:val="auto"/>
              </w:rPr>
              <w:t xml:space="preserve">, to distinguish or </w:t>
            </w:r>
            <w:r w:rsidRPr="00465DC0">
              <w:rPr>
                <w:rFonts w:eastAsia="맑은 고딕"/>
                <w:color w:val="auto"/>
              </w:rPr>
              <w:t>organize</w:t>
            </w:r>
            <w:r w:rsidRPr="00465DC0">
              <w:rPr>
                <w:rFonts w:eastAsia="맑은 고딕" w:hint="eastAsia"/>
                <w:color w:val="auto"/>
              </w:rPr>
              <w:t xml:space="preserve"> the content that is important.</w:t>
            </w:r>
          </w:p>
        </w:tc>
      </w:tr>
      <w:tr w:rsidR="00726024" w:rsidRPr="00465DC0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465DC0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proofErr w:type="gramStart"/>
            <w:r w:rsidRPr="00465DC0">
              <w:rPr>
                <w:color w:val="auto"/>
                <w:sz w:val="24"/>
                <w:szCs w:val="24"/>
              </w:rPr>
              <w:t>AIMS</w:t>
            </w:r>
            <w:r w:rsidR="00C44C67" w:rsidRPr="00465DC0">
              <w:rPr>
                <w:color w:val="auto"/>
                <w:sz w:val="24"/>
                <w:szCs w:val="24"/>
              </w:rPr>
              <w:t xml:space="preserve"> </w:t>
            </w:r>
            <w:r w:rsidR="00726024" w:rsidRPr="00465DC0">
              <w:rPr>
                <w:color w:val="auto"/>
                <w:sz w:val="24"/>
                <w:szCs w:val="24"/>
              </w:rPr>
              <w:t>1.</w:t>
            </w:r>
            <w:proofErr w:type="gramEnd"/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7A5" w:rsidRPr="00465DC0" w:rsidRDefault="000F77A5" w:rsidP="000F77A5">
            <w:pPr>
              <w:pStyle w:val="Body"/>
              <w:rPr>
                <w:rFonts w:eastAsiaTheme="minorEastAsia" w:hint="eastAsia"/>
                <w:color w:val="auto"/>
              </w:rPr>
            </w:pPr>
            <w:r w:rsidRPr="00465DC0">
              <w:rPr>
                <w:rFonts w:eastAsiaTheme="minorEastAsia" w:hint="eastAsia"/>
                <w:color w:val="auto"/>
              </w:rPr>
              <w:t xml:space="preserve">Students will have a clear understanding of the lyrics which is given in the class through presenting new vocabulary, some certain words by </w:t>
            </w:r>
            <w:r w:rsidRPr="00465DC0">
              <w:rPr>
                <w:rFonts w:eastAsiaTheme="minorEastAsia"/>
                <w:color w:val="auto"/>
              </w:rPr>
              <w:t>repetition</w:t>
            </w:r>
            <w:r w:rsidRPr="00465DC0">
              <w:rPr>
                <w:rFonts w:eastAsiaTheme="minorEastAsia" w:hint="eastAsia"/>
                <w:color w:val="auto"/>
              </w:rPr>
              <w:t xml:space="preserve"> and drilling.</w:t>
            </w:r>
          </w:p>
        </w:tc>
      </w:tr>
      <w:tr w:rsidR="00726024" w:rsidRPr="00465DC0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465DC0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465DC0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465DC0" w:rsidRDefault="000F77A5" w:rsidP="00B37729">
            <w:pPr>
              <w:pStyle w:val="Body"/>
              <w:spacing w:before="100" w:beforeAutospacing="1" w:after="100" w:afterAutospacing="1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Students will </w:t>
            </w:r>
            <w:r w:rsidR="00B37729" w:rsidRPr="00465DC0">
              <w:rPr>
                <w:rFonts w:eastAsiaTheme="minorEastAsia" w:hint="eastAsia"/>
                <w:color w:val="auto"/>
                <w:sz w:val="22"/>
                <w:szCs w:val="22"/>
              </w:rPr>
              <w:t>have a clear understanding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the use of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auxiliary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="00B37729"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verb (can) when they complete the </w:t>
            </w:r>
            <w:r w:rsidR="00B37729" w:rsidRPr="00465DC0">
              <w:rPr>
                <w:rFonts w:eastAsiaTheme="minorEastAsia"/>
                <w:color w:val="auto"/>
                <w:sz w:val="22"/>
                <w:szCs w:val="22"/>
              </w:rPr>
              <w:t>worksheet</w:t>
            </w:r>
            <w:r w:rsidR="00B37729"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accompany this lesson.</w:t>
            </w:r>
          </w:p>
        </w:tc>
      </w:tr>
      <w:tr w:rsidR="00726024" w:rsidRPr="00465DC0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465DC0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29" w:rsidRPr="00465DC0" w:rsidRDefault="00B37729" w:rsidP="00B37729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distinguish between English /l/ and /r/ sounds 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when they 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hear 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the words ‘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love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and 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‘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round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by listening to music several times. </w:t>
            </w:r>
          </w:p>
        </w:tc>
      </w:tr>
      <w:tr w:rsidR="00447E0C" w:rsidRPr="00465DC0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465DC0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F374C4" w:rsidRPr="00465DC0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465DC0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465DC0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465DC0" w:rsidRDefault="00265164" w:rsidP="00726024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Listening to the music in the video clips, shooting star-Owl City</w:t>
            </w:r>
          </w:p>
        </w:tc>
      </w:tr>
      <w:tr w:rsidR="00F374C4" w:rsidRPr="00465DC0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465DC0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465DC0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465DC0" w:rsidRDefault="006F57FA" w:rsidP="00AF6915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proofErr w:type="gramStart"/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Discussing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AF691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a topic of </w:t>
            </w:r>
            <w:r w:rsidR="00AF6915">
              <w:rPr>
                <w:rFonts w:eastAsiaTheme="minorEastAsia"/>
                <w:b w:val="0"/>
                <w:color w:val="auto"/>
                <w:sz w:val="22"/>
                <w:szCs w:val="22"/>
              </w:rPr>
              <w:t>‘</w:t>
            </w:r>
            <w:r w:rsidR="00AF691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light</w:t>
            </w:r>
            <w:r w:rsidR="00AF6915"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="00AF691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and </w:t>
            </w:r>
            <w:r w:rsidR="00AF6915">
              <w:rPr>
                <w:rFonts w:eastAsiaTheme="minorEastAsia"/>
                <w:b w:val="0"/>
                <w:color w:val="auto"/>
                <w:sz w:val="22"/>
                <w:szCs w:val="22"/>
              </w:rPr>
              <w:t>‘</w:t>
            </w:r>
            <w:r w:rsidR="00AF691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a shooting star</w:t>
            </w:r>
            <w:r w:rsidR="00AF6915"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="00AF691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  <w:proofErr w:type="gramEnd"/>
          </w:p>
        </w:tc>
      </w:tr>
      <w:tr w:rsidR="00F374C4" w:rsidRPr="00465DC0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465DC0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465DC0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465DC0" w:rsidRDefault="006F57FA" w:rsidP="00726024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proofErr w:type="gramStart"/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Reading the</w:t>
            </w:r>
            <w:r w:rsidR="00AF691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content of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lyrics</w:t>
            </w:r>
            <w:r w:rsidR="00AF691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of </w:t>
            </w:r>
            <w:r w:rsidR="00AF6915">
              <w:rPr>
                <w:rFonts w:eastAsiaTheme="minorEastAsia"/>
                <w:b w:val="0"/>
                <w:color w:val="auto"/>
                <w:sz w:val="22"/>
                <w:szCs w:val="22"/>
              </w:rPr>
              <w:t>‘</w:t>
            </w:r>
            <w:r w:rsidR="00AF691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shooting star</w:t>
            </w:r>
            <w:r w:rsidR="00AF6915"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="00AF691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  <w:proofErr w:type="gramEnd"/>
          </w:p>
        </w:tc>
      </w:tr>
      <w:tr w:rsidR="00F374C4" w:rsidRPr="00465DC0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465DC0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465DC0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465DC0" w:rsidRDefault="00A20B32" w:rsidP="00726024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Practicing the 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use of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auxiliary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verb by the worksheet, making a sentence </w:t>
            </w:r>
          </w:p>
        </w:tc>
      </w:tr>
      <w:tr w:rsidR="00726024" w:rsidRPr="00465DC0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465DC0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465DC0">
              <w:rPr>
                <w:b/>
                <w:color w:val="auto"/>
              </w:rPr>
              <w:t>LANGUAGE SYSTEMS</w:t>
            </w:r>
          </w:p>
        </w:tc>
      </w:tr>
      <w:tr w:rsidR="00726024" w:rsidRPr="00465DC0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465DC0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465DC0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465DC0" w:rsidRDefault="00A20B32" w:rsidP="00726024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concentrate on the different 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pronunciation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between /l/ and /r/, love and 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round through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listening to the music.</w:t>
            </w:r>
          </w:p>
        </w:tc>
      </w:tr>
      <w:tr w:rsidR="00726024" w:rsidRPr="00465DC0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465DC0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465DC0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465DC0" w:rsidRDefault="00A20B32" w:rsidP="00726024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concentrate on the essential words that we are using in daily lives, 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especially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from Monday to Friday.</w:t>
            </w:r>
          </w:p>
        </w:tc>
      </w:tr>
      <w:tr w:rsidR="00726024" w:rsidRPr="00465DC0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465DC0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465DC0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465DC0" w:rsidRDefault="00A20B32" w:rsidP="000E206F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concentrate 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the auxiliary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verb for the key grammar points (</w:t>
            </w:r>
            <w:proofErr w:type="spellStart"/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e.g</w:t>
            </w:r>
            <w:proofErr w:type="spellEnd"/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0E206F"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="000E206F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All these heavy thoughts will try to weigh you down but not this time.</w:t>
            </w:r>
            <w:r w:rsidR="000E206F"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 w:rsidR="000E206F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0E206F"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O</w:t>
            </w:r>
            <w:r w:rsidR="000E206F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r </w:t>
            </w:r>
            <w:r w:rsidR="000E206F"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="000E206F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All his gravity will try to pull you down but not his time.</w:t>
            </w:r>
            <w:r w:rsidR="000E206F"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 w:rsidR="000E206F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726024" w:rsidRPr="00465DC0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465DC0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465DC0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465DC0" w:rsidRDefault="000E206F" w:rsidP="00AF6915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</w:t>
            </w:r>
            <w:r w:rsidR="00F251DF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focus on</w:t>
            </w:r>
            <w:r w:rsidR="00FE43F0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practicing how to make</w:t>
            </w:r>
            <w:r w:rsidR="00F251DF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F71C8F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the 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dialog</w:t>
            </w:r>
            <w:r w:rsidR="00AF691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or story that has</w:t>
            </w:r>
            <w:r w:rsidR="00FE43F0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relationship </w:t>
            </w:r>
            <w:r w:rsidR="00FE43F0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lastRenderedPageBreak/>
              <w:t>between sentences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 through imagination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, </w:t>
            </w: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shorting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star. </w:t>
            </w:r>
          </w:p>
        </w:tc>
      </w:tr>
      <w:tr w:rsidR="00726024" w:rsidRPr="00465DC0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465DC0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465DC0">
              <w:rPr>
                <w:b w:val="0"/>
                <w:color w:val="auto"/>
                <w:sz w:val="24"/>
                <w:szCs w:val="24"/>
              </w:rPr>
              <w:lastRenderedPageBreak/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465DC0" w:rsidRDefault="000E206F" w:rsidP="000E206F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Students will be learnt</w:t>
            </w:r>
            <w:r w:rsidR="00FE43F0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the use </w:t>
            </w:r>
            <w:r w:rsidR="00FE43F0"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of the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expression of their feeling by the words which is in</w:t>
            </w:r>
            <w:r w:rsidR="00FE43F0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the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lyrics.</w:t>
            </w:r>
          </w:p>
        </w:tc>
      </w:tr>
      <w:tr w:rsidR="00447E0C" w:rsidRPr="00465DC0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465DC0" w:rsidRDefault="00F374C4" w:rsidP="00D456FD">
            <w:pPr>
              <w:pStyle w:val="5"/>
              <w:spacing w:before="100" w:beforeAutospacing="1" w:after="100" w:afterAutospacing="1"/>
              <w:jc w:val="center"/>
              <w:rPr>
                <w:rFonts w:eastAsiaTheme="minorEastAsia" w:hint="eastAsia"/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ASSUMPTIONS</w:t>
            </w:r>
          </w:p>
          <w:p w:rsidR="00FE43F0" w:rsidRPr="00465DC0" w:rsidRDefault="00FE43F0" w:rsidP="00D456FD">
            <w:pPr>
              <w:pStyle w:val="Body"/>
              <w:rPr>
                <w:rFonts w:eastAsiaTheme="minorEastAsia" w:hint="eastAsia"/>
                <w:color w:val="auto"/>
              </w:rPr>
            </w:pPr>
            <w:r w:rsidRPr="00465DC0">
              <w:rPr>
                <w:rFonts w:eastAsiaTheme="minorEastAsia" w:hint="eastAsia"/>
                <w:color w:val="auto"/>
              </w:rPr>
              <w:t>Students as adult learners</w:t>
            </w:r>
            <w:r w:rsidR="00A0281B" w:rsidRPr="00465DC0">
              <w:rPr>
                <w:rFonts w:eastAsiaTheme="minorEastAsia" w:hint="eastAsia"/>
                <w:color w:val="auto"/>
              </w:rPr>
              <w:t xml:space="preserve"> already</w:t>
            </w:r>
            <w:r w:rsidRPr="00465DC0">
              <w:rPr>
                <w:rFonts w:eastAsiaTheme="minorEastAsia" w:hint="eastAsia"/>
                <w:color w:val="auto"/>
              </w:rPr>
              <w:t xml:space="preserve"> have </w:t>
            </w:r>
            <w:r w:rsidR="00A0281B" w:rsidRPr="00465DC0">
              <w:rPr>
                <w:rFonts w:eastAsiaTheme="minorEastAsia" w:hint="eastAsia"/>
                <w:color w:val="auto"/>
              </w:rPr>
              <w:t xml:space="preserve">a background knowledge of </w:t>
            </w:r>
            <w:r w:rsidR="00A0281B" w:rsidRPr="00465DC0">
              <w:rPr>
                <w:rFonts w:eastAsiaTheme="minorEastAsia"/>
                <w:color w:val="auto"/>
              </w:rPr>
              <w:t>using English</w:t>
            </w:r>
            <w:r w:rsidR="00A0281B" w:rsidRPr="00465DC0">
              <w:rPr>
                <w:rFonts w:eastAsiaTheme="minorEastAsia" w:hint="eastAsia"/>
                <w:color w:val="auto"/>
              </w:rPr>
              <w:t>.</w:t>
            </w:r>
          </w:p>
        </w:tc>
      </w:tr>
      <w:tr w:rsidR="00F374C4" w:rsidRPr="00465DC0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465DC0" w:rsidRDefault="00F374C4" w:rsidP="00D456FD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</w:p>
        </w:tc>
      </w:tr>
      <w:tr w:rsidR="00447E0C" w:rsidRPr="00465DC0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465DC0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rFonts w:eastAsiaTheme="minorEastAsia" w:hint="eastAsia"/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ANTICIPATED GRAMMATICAL ERRORS AND SOLUTIONS</w:t>
            </w:r>
          </w:p>
          <w:p w:rsidR="002E12B0" w:rsidRPr="00465DC0" w:rsidRDefault="002E12B0" w:rsidP="00D456FD">
            <w:pPr>
              <w:pStyle w:val="Body"/>
              <w:rPr>
                <w:rFonts w:eastAsiaTheme="minorEastAsia" w:hint="eastAsia"/>
                <w:color w:val="auto"/>
              </w:rPr>
            </w:pPr>
            <w:r w:rsidRPr="00465DC0">
              <w:rPr>
                <w:rFonts w:eastAsiaTheme="minorEastAsia" w:hint="eastAsia"/>
                <w:color w:val="auto"/>
              </w:rPr>
              <w:t xml:space="preserve">Students might not put the infinitive verb after using </w:t>
            </w:r>
            <w:r w:rsidRPr="00465DC0">
              <w:rPr>
                <w:rFonts w:eastAsiaTheme="minorEastAsia"/>
                <w:color w:val="auto"/>
              </w:rPr>
              <w:t>auxiliary</w:t>
            </w:r>
            <w:r w:rsidRPr="00465DC0">
              <w:rPr>
                <w:rFonts w:eastAsiaTheme="minorEastAsia" w:hint="eastAsia"/>
                <w:color w:val="auto"/>
              </w:rPr>
              <w:t xml:space="preserve"> verb.</w:t>
            </w:r>
          </w:p>
          <w:p w:rsidR="002E12B0" w:rsidRPr="00465DC0" w:rsidRDefault="002E12B0" w:rsidP="00D456FD">
            <w:pPr>
              <w:pStyle w:val="Body"/>
              <w:numPr>
                <w:ilvl w:val="0"/>
                <w:numId w:val="17"/>
              </w:numPr>
              <w:rPr>
                <w:rFonts w:eastAsiaTheme="minorEastAsia" w:hint="eastAsia"/>
                <w:color w:val="auto"/>
              </w:rPr>
            </w:pPr>
            <w:r w:rsidRPr="00465DC0">
              <w:rPr>
                <w:rFonts w:eastAsiaTheme="minorEastAsia" w:hint="eastAsia"/>
                <w:color w:val="auto"/>
              </w:rPr>
              <w:t xml:space="preserve">Teacher will explain the feature of the auxiliary verb and hand out the worksheets to reduce </w:t>
            </w:r>
            <w:r w:rsidRPr="00465DC0">
              <w:rPr>
                <w:rFonts w:eastAsiaTheme="minorEastAsia"/>
                <w:color w:val="auto"/>
              </w:rPr>
              <w:t>grammatical</w:t>
            </w:r>
            <w:r w:rsidRPr="00465DC0">
              <w:rPr>
                <w:rFonts w:eastAsiaTheme="minorEastAsia" w:hint="eastAsia"/>
                <w:color w:val="auto"/>
              </w:rPr>
              <w:t xml:space="preserve"> errors. Moreover, </w:t>
            </w:r>
            <w:r w:rsidR="009F2544" w:rsidRPr="00465DC0">
              <w:rPr>
                <w:rFonts w:eastAsiaTheme="minorEastAsia"/>
                <w:color w:val="auto"/>
              </w:rPr>
              <w:t>she/he</w:t>
            </w:r>
            <w:r w:rsidRPr="00465DC0">
              <w:rPr>
                <w:rFonts w:eastAsiaTheme="minorEastAsia" w:hint="eastAsia"/>
                <w:color w:val="auto"/>
              </w:rPr>
              <w:t xml:space="preserve"> will check the questions that are solved by students. </w:t>
            </w:r>
            <w:r w:rsidRPr="00465DC0">
              <w:rPr>
                <w:rFonts w:eastAsiaTheme="minorEastAsia"/>
                <w:color w:val="auto"/>
              </w:rPr>
              <w:t>I</w:t>
            </w:r>
            <w:r w:rsidRPr="00465DC0">
              <w:rPr>
                <w:rFonts w:eastAsiaTheme="minorEastAsia" w:hint="eastAsia"/>
                <w:color w:val="auto"/>
              </w:rPr>
              <w:t xml:space="preserve">f there are errors, Students will be received correct answers for that. Furthermore, educator would convey some positive feedback for their mistakes in </w:t>
            </w:r>
            <w:r w:rsidRPr="00465DC0">
              <w:rPr>
                <w:rFonts w:eastAsiaTheme="minorEastAsia"/>
                <w:color w:val="auto"/>
              </w:rPr>
              <w:t>an</w:t>
            </w:r>
            <w:r w:rsidRPr="00465DC0">
              <w:rPr>
                <w:rFonts w:eastAsiaTheme="minorEastAsia" w:hint="eastAsia"/>
                <w:color w:val="auto"/>
              </w:rPr>
              <w:t xml:space="preserve"> effective way. </w:t>
            </w:r>
          </w:p>
          <w:p w:rsidR="00E0666F" w:rsidRPr="00465DC0" w:rsidRDefault="00E0666F" w:rsidP="00E0666F">
            <w:pPr>
              <w:pStyle w:val="Body"/>
              <w:rPr>
                <w:rFonts w:eastAsiaTheme="minorEastAsia" w:hint="eastAsia"/>
                <w:color w:val="auto"/>
              </w:rPr>
            </w:pPr>
            <w:r w:rsidRPr="00465DC0">
              <w:rPr>
                <w:rFonts w:eastAsiaTheme="minorEastAsia" w:hint="eastAsia"/>
                <w:color w:val="auto"/>
              </w:rPr>
              <w:t xml:space="preserve"> </w:t>
            </w:r>
          </w:p>
        </w:tc>
      </w:tr>
      <w:tr w:rsidR="00F374C4" w:rsidRPr="00465DC0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14A" w:rsidRPr="00465DC0" w:rsidRDefault="00BC414A" w:rsidP="007F5594">
            <w:pPr>
              <w:pStyle w:val="Body"/>
              <w:rPr>
                <w:rFonts w:eastAsiaTheme="minorEastAsia" w:hint="eastAsia"/>
                <w:color w:val="auto"/>
                <w:sz w:val="22"/>
                <w:szCs w:val="22"/>
              </w:rPr>
            </w:pPr>
          </w:p>
        </w:tc>
      </w:tr>
      <w:tr w:rsidR="00447E0C" w:rsidRPr="00465DC0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465DC0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rFonts w:eastAsiaTheme="minorEastAsia" w:hint="eastAsia"/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REFERENCES</w:t>
            </w:r>
          </w:p>
          <w:p w:rsidR="00852859" w:rsidRPr="00465DC0" w:rsidRDefault="00C20FD4" w:rsidP="000A6612">
            <w:pPr>
              <w:pStyle w:val="Body"/>
              <w:numPr>
                <w:ilvl w:val="0"/>
                <w:numId w:val="21"/>
              </w:numPr>
              <w:rPr>
                <w:rFonts w:eastAsiaTheme="minorEastAsia" w:hint="eastAsia"/>
                <w:color w:val="auto"/>
              </w:rPr>
            </w:pPr>
            <w:hyperlink r:id="rId8" w:history="1">
              <w:r w:rsidRPr="00465DC0">
                <w:rPr>
                  <w:rStyle w:val="a3"/>
                  <w:rFonts w:eastAsiaTheme="minorEastAsia"/>
                  <w:color w:val="auto"/>
                </w:rPr>
                <w:t>http://www.englishgrammarsecrets.com/can/menu.php</w:t>
              </w:r>
            </w:hyperlink>
          </w:p>
          <w:p w:rsidR="00C20FD4" w:rsidRPr="00465DC0" w:rsidRDefault="00852859" w:rsidP="000A6612">
            <w:pPr>
              <w:pStyle w:val="Body"/>
              <w:numPr>
                <w:ilvl w:val="0"/>
                <w:numId w:val="21"/>
              </w:numPr>
              <w:rPr>
                <w:rFonts w:eastAsiaTheme="minorEastAsia" w:hint="eastAsia"/>
                <w:color w:val="auto"/>
              </w:rPr>
            </w:pPr>
            <w:hyperlink r:id="rId9" w:history="1">
              <w:r w:rsidRPr="00465DC0">
                <w:rPr>
                  <w:rStyle w:val="a3"/>
                  <w:rFonts w:eastAsiaTheme="minorEastAsia"/>
                  <w:color w:val="auto"/>
                </w:rPr>
                <w:t>https://www.youtube.com/watch?v=Uq8Dgcy4MDY</w:t>
              </w:r>
            </w:hyperlink>
            <w:r w:rsidRPr="00465DC0">
              <w:rPr>
                <w:rFonts w:eastAsiaTheme="minorEastAsia" w:hint="eastAsia"/>
                <w:color w:val="auto"/>
              </w:rPr>
              <w:t xml:space="preserve"> </w:t>
            </w:r>
          </w:p>
        </w:tc>
      </w:tr>
      <w:tr w:rsidR="003F75ED" w:rsidRPr="00465DC0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0A6612" w:rsidRDefault="003F75ED" w:rsidP="00726024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447E0C" w:rsidRPr="00465DC0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465DC0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rFonts w:eastAsiaTheme="minorEastAsia" w:hint="eastAsia"/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NOTES</w:t>
            </w:r>
          </w:p>
          <w:p w:rsidR="00E0666F" w:rsidRPr="00465DC0" w:rsidRDefault="00D456FD" w:rsidP="00D456FD">
            <w:pPr>
              <w:pStyle w:val="Body"/>
              <w:numPr>
                <w:ilvl w:val="0"/>
                <w:numId w:val="18"/>
              </w:numPr>
              <w:rPr>
                <w:rFonts w:eastAsiaTheme="minorEastAsia" w:hint="eastAsia"/>
                <w:color w:val="auto"/>
              </w:rPr>
            </w:pPr>
            <w:r w:rsidRPr="00465DC0">
              <w:rPr>
                <w:rFonts w:eastAsiaTheme="minorEastAsia" w:hint="eastAsia"/>
                <w:color w:val="auto"/>
              </w:rPr>
              <w:t>For plan B or covering the unexpected situation, t</w:t>
            </w:r>
            <w:r w:rsidR="005C0910" w:rsidRPr="00465DC0">
              <w:rPr>
                <w:rFonts w:eastAsiaTheme="minorEastAsia" w:hint="eastAsia"/>
                <w:color w:val="auto"/>
              </w:rPr>
              <w:t xml:space="preserve">eacher </w:t>
            </w:r>
            <w:r w:rsidRPr="00465DC0">
              <w:rPr>
                <w:rFonts w:eastAsiaTheme="minorEastAsia" w:hint="eastAsia"/>
                <w:color w:val="auto"/>
              </w:rPr>
              <w:t xml:space="preserve">needs to prepare some activities using the flash cards by one of teaching methods, eliciting. </w:t>
            </w:r>
          </w:p>
          <w:p w:rsidR="005C0910" w:rsidRPr="00465DC0" w:rsidRDefault="00D456FD" w:rsidP="00D456FD">
            <w:pPr>
              <w:pStyle w:val="Body"/>
              <w:numPr>
                <w:ilvl w:val="0"/>
                <w:numId w:val="18"/>
              </w:numPr>
              <w:rPr>
                <w:rFonts w:eastAsiaTheme="minorEastAsia" w:hint="eastAsia"/>
                <w:color w:val="auto"/>
              </w:rPr>
            </w:pPr>
            <w:r w:rsidRPr="00465DC0">
              <w:rPr>
                <w:rFonts w:eastAsiaTheme="minorEastAsia" w:hint="eastAsia"/>
                <w:color w:val="auto"/>
              </w:rPr>
              <w:t>For plan B</w:t>
            </w:r>
            <w:r w:rsidR="007927B9" w:rsidRPr="00465DC0">
              <w:rPr>
                <w:rFonts w:eastAsiaTheme="minorEastAsia" w:hint="eastAsia"/>
                <w:color w:val="auto"/>
              </w:rPr>
              <w:t xml:space="preserve"> or covering the unexpected situation</w:t>
            </w:r>
            <w:r w:rsidRPr="00465DC0">
              <w:rPr>
                <w:rFonts w:eastAsiaTheme="minorEastAsia" w:hint="eastAsia"/>
                <w:color w:val="auto"/>
              </w:rPr>
              <w:t>, t</w:t>
            </w:r>
            <w:r w:rsidR="005C0910" w:rsidRPr="00465DC0">
              <w:rPr>
                <w:rFonts w:eastAsiaTheme="minorEastAsia" w:hint="eastAsia"/>
                <w:color w:val="auto"/>
              </w:rPr>
              <w:t xml:space="preserve">eacher needs to prepare some activities like Ice-breaking and warming-up for getting to know peers in the class deeply and reviewing the contents that have learnt previously. </w:t>
            </w:r>
          </w:p>
        </w:tc>
      </w:tr>
      <w:tr w:rsidR="003F75ED" w:rsidRPr="00465DC0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465DC0" w:rsidRDefault="003F75ED" w:rsidP="00427DF2">
            <w:pPr>
              <w:pStyle w:val="5"/>
              <w:spacing w:before="100" w:beforeAutospacing="1" w:after="100" w:afterAutospacing="1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</w:p>
        </w:tc>
      </w:tr>
    </w:tbl>
    <w:p w:rsidR="00C20FD4" w:rsidRPr="00465DC0" w:rsidRDefault="008A4DE1">
      <w:pPr>
        <w:rPr>
          <w:rFonts w:hint="eastAsia"/>
          <w:b/>
          <w:bCs/>
          <w:lang w:eastAsia="ko-KR"/>
        </w:rPr>
      </w:pPr>
      <w:r w:rsidRPr="00465DC0"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465DC0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465DC0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</w:rPr>
              <w:lastRenderedPageBreak/>
              <w:br w:type="page"/>
            </w:r>
            <w:r w:rsidR="00447E0C" w:rsidRPr="00465DC0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465DC0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465DC0" w:rsidRDefault="003F75ED" w:rsidP="003F75ED">
            <w:pPr>
              <w:pStyle w:val="Heading31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</w:p>
        </w:tc>
      </w:tr>
      <w:tr w:rsidR="00CB12E9" w:rsidRPr="00465DC0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465DC0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465DC0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465DC0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67" w:rsidRPr="00465DC0" w:rsidRDefault="00AE4567" w:rsidP="00AE4567">
            <w:pPr>
              <w:pStyle w:val="Body"/>
              <w:rPr>
                <w:rFonts w:eastAsiaTheme="minorEastAsia" w:hint="eastAsia"/>
                <w:color w:val="auto"/>
              </w:rPr>
            </w:pPr>
            <w:r w:rsidRPr="00465DC0">
              <w:rPr>
                <w:rFonts w:eastAsiaTheme="minorEastAsia"/>
                <w:color w:val="auto"/>
              </w:rPr>
              <w:t>P</w:t>
            </w:r>
            <w:r w:rsidRPr="00465DC0">
              <w:rPr>
                <w:rFonts w:eastAsiaTheme="minorEastAsia" w:hint="eastAsia"/>
                <w:color w:val="auto"/>
              </w:rPr>
              <w:t xml:space="preserve">resenting a new </w:t>
            </w:r>
            <w:r w:rsidRPr="00465DC0">
              <w:rPr>
                <w:rFonts w:eastAsiaTheme="minorEastAsia"/>
                <w:color w:val="auto"/>
              </w:rPr>
              <w:t>vocabulary</w:t>
            </w:r>
            <w:r w:rsidRPr="00465DC0">
              <w:rPr>
                <w:rFonts w:eastAsiaTheme="minorEastAsia" w:hint="eastAsia"/>
                <w:color w:val="auto"/>
              </w:rPr>
              <w:t xml:space="preserve"> and grammar to understand the lyrics fully.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8E" w:rsidRPr="00465DC0" w:rsidRDefault="0070398E" w:rsidP="0070398E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 w:rsidRPr="00465DC0">
              <w:rPr>
                <w:rFonts w:eastAsia="맑은 고딕"/>
                <w:color w:val="auto"/>
              </w:rPr>
              <w:t>Flash cards, including English expression or idioms.</w:t>
            </w:r>
          </w:p>
          <w:p w:rsidR="0070398E" w:rsidRPr="00465DC0" w:rsidRDefault="0070398E" w:rsidP="0070398E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 w:rsidRPr="00465DC0">
              <w:rPr>
                <w:rFonts w:eastAsia="맑은 고딕" w:hint="eastAsia"/>
                <w:color w:val="auto"/>
              </w:rPr>
              <w:t xml:space="preserve">White board (for explaining grammar in the content) </w:t>
            </w:r>
          </w:p>
          <w:p w:rsidR="0070398E" w:rsidRPr="00465DC0" w:rsidRDefault="0070398E" w:rsidP="0070398E">
            <w:pPr>
              <w:pStyle w:val="5"/>
              <w:numPr>
                <w:ilvl w:val="0"/>
                <w:numId w:val="15"/>
              </w:numPr>
              <w:rPr>
                <w:rFonts w:eastAsiaTheme="minorEastAsia" w:hint="eastAsia"/>
                <w:b w:val="0"/>
                <w:color w:val="auto"/>
              </w:rPr>
            </w:pPr>
            <w:r w:rsidRPr="00465DC0">
              <w:rPr>
                <w:rFonts w:eastAsia="맑은 고딕" w:hint="eastAsia"/>
                <w:b w:val="0"/>
                <w:color w:val="auto"/>
              </w:rPr>
              <w:t xml:space="preserve">3 different </w:t>
            </w:r>
            <w:r w:rsidRPr="00465DC0">
              <w:rPr>
                <w:rFonts w:eastAsia="맑은 고딕"/>
                <w:b w:val="0"/>
                <w:color w:val="auto"/>
              </w:rPr>
              <w:t>color</w:t>
            </w:r>
            <w:r w:rsidRPr="00465DC0">
              <w:rPr>
                <w:rFonts w:eastAsia="맑은 고딕" w:hint="eastAsia"/>
                <w:b w:val="0"/>
                <w:color w:val="auto"/>
              </w:rPr>
              <w:t xml:space="preserve"> of board markers </w:t>
            </w:r>
            <w:r w:rsidRPr="00465DC0">
              <w:rPr>
                <w:rFonts w:eastAsia="맑은 고딕"/>
                <w:b w:val="0"/>
                <w:color w:val="auto"/>
              </w:rPr>
              <w:t>(to</w:t>
            </w:r>
            <w:r w:rsidRPr="00465DC0">
              <w:rPr>
                <w:rFonts w:eastAsia="맑은 고딕" w:hint="eastAsia"/>
                <w:b w:val="0"/>
                <w:color w:val="auto"/>
              </w:rPr>
              <w:t xml:space="preserve"> distinguish or </w:t>
            </w:r>
            <w:r w:rsidRPr="00465DC0">
              <w:rPr>
                <w:rFonts w:eastAsia="맑은 고딕"/>
                <w:b w:val="0"/>
                <w:color w:val="auto"/>
              </w:rPr>
              <w:t>organize</w:t>
            </w:r>
            <w:r w:rsidRPr="00465DC0">
              <w:rPr>
                <w:rFonts w:eastAsia="맑은 고딕" w:hint="eastAsia"/>
                <w:b w:val="0"/>
                <w:color w:val="auto"/>
              </w:rPr>
              <w:t xml:space="preserve"> the content that is important)</w:t>
            </w:r>
          </w:p>
        </w:tc>
      </w:tr>
      <w:tr w:rsidR="00B10BBA" w:rsidRPr="00465DC0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465DC0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465DC0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465DC0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465DC0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B10BBA" w:rsidRPr="00465DC0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465DC0" w:rsidRDefault="006075BD" w:rsidP="00427DF2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5mins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465DC0" w:rsidRDefault="006075BD" w:rsidP="00427DF2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465DC0" w:rsidRDefault="006075BD" w:rsidP="00F851D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/>
                <w:color w:val="auto"/>
                <w:sz w:val="22"/>
                <w:szCs w:val="22"/>
              </w:rPr>
              <w:t>S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haring their past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experiences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in a pair or g</w:t>
            </w:r>
            <w:r w:rsidR="000F2767" w:rsidRPr="00465DC0">
              <w:rPr>
                <w:rFonts w:eastAsiaTheme="minorEastAsia" w:hint="eastAsia"/>
                <w:color w:val="auto"/>
                <w:sz w:val="22"/>
                <w:szCs w:val="22"/>
              </w:rPr>
              <w:t>r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oup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465DC0" w:rsidRDefault="006075BD" w:rsidP="00F851D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Introducing about shooting star and ask them the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experiences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of seeing the shooting star.</w:t>
            </w:r>
          </w:p>
        </w:tc>
      </w:tr>
      <w:tr w:rsidR="00413A83" w:rsidRPr="00465DC0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465DC0" w:rsidRDefault="000F2767" w:rsidP="00427DF2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5</w:t>
            </w:r>
            <w:r w:rsidR="006075BD"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mins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65DC0" w:rsidRDefault="000F2767" w:rsidP="00427DF2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65DC0" w:rsidRDefault="000F2767" w:rsidP="000F2767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Acquiring the certain words by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concept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check question.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65DC0" w:rsidRDefault="000F2767" w:rsidP="00F851D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P</w:t>
            </w:r>
            <w:r w:rsidR="006075BD" w:rsidRPr="00465DC0">
              <w:rPr>
                <w:rFonts w:eastAsiaTheme="minorEastAsia" w:hint="eastAsia"/>
                <w:color w:val="auto"/>
                <w:sz w:val="22"/>
                <w:szCs w:val="22"/>
              </w:rPr>
              <w:t>resenting a new vocabulary</w:t>
            </w:r>
          </w:p>
        </w:tc>
      </w:tr>
      <w:tr w:rsidR="00413A83" w:rsidRPr="00465DC0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465DC0" w:rsidRDefault="000F2767" w:rsidP="00427DF2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5mins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65DC0" w:rsidRDefault="000F2767" w:rsidP="0079550D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65DC0" w:rsidRDefault="000F2767" w:rsidP="00F851D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Understanding the rule of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auxiliary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verb.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65DC0" w:rsidRDefault="000F2767" w:rsidP="000F2767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Explaining the rule of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auxiliary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verb.</w:t>
            </w:r>
          </w:p>
        </w:tc>
      </w:tr>
      <w:tr w:rsidR="00413A83" w:rsidRPr="00465DC0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465DC0" w:rsidRDefault="000F2767" w:rsidP="00427DF2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5mins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65DC0" w:rsidRDefault="000F2767" w:rsidP="00427DF2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65DC0" w:rsidRDefault="000F2767" w:rsidP="00F851D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/>
                <w:color w:val="auto"/>
                <w:sz w:val="22"/>
                <w:szCs w:val="22"/>
              </w:rPr>
              <w:t>Distinguishing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the sound of /l/ and /r/ by following teacher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’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s accurate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pronunciation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65DC0" w:rsidRDefault="004F0F7C" w:rsidP="00F851D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Speaking up the two words, love and round.</w:t>
            </w:r>
          </w:p>
        </w:tc>
      </w:tr>
      <w:tr w:rsidR="00413A83" w:rsidRPr="00465DC0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465DC0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413A83" w:rsidRPr="00465DC0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465DC0" w:rsidRDefault="00413A83" w:rsidP="00F851DC">
            <w:pPr>
              <w:pStyle w:val="5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</w:p>
        </w:tc>
      </w:tr>
    </w:tbl>
    <w:p w:rsidR="00EA7FDA" w:rsidRPr="00465DC0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465DC0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465DC0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465DC0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CB12E9" w:rsidP="003C60DE">
            <w:pPr>
              <w:pStyle w:val="Heading31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</w:rPr>
              <w:lastRenderedPageBreak/>
              <w:br w:type="page"/>
            </w:r>
            <w:r w:rsidRPr="00465DC0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465DC0">
              <w:rPr>
                <w:color w:val="auto"/>
                <w:sz w:val="24"/>
                <w:szCs w:val="24"/>
              </w:rPr>
              <w:t>TASK PREPARATION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465DC0" w:rsidRDefault="00CB12E9" w:rsidP="003C60DE">
            <w:pPr>
              <w:pStyle w:val="Heading3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B12E9" w:rsidRPr="00465DC0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465DC0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A10D08" w:rsidP="00A10D08">
            <w:pPr>
              <w:pStyle w:val="5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proofErr w:type="gramStart"/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Understanding </w:t>
            </w:r>
            <w:r w:rsidR="00566F51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the content of</w:t>
            </w: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lyrics clearly.</w:t>
            </w:r>
            <w:proofErr w:type="gramEnd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465DC0" w:rsidRDefault="00566F51" w:rsidP="00566F51">
            <w:pPr>
              <w:pStyle w:val="5"/>
              <w:numPr>
                <w:ilvl w:val="0"/>
                <w:numId w:val="20"/>
              </w:numPr>
              <w:rPr>
                <w:b w:val="0"/>
                <w:color w:val="auto"/>
                <w:sz w:val="22"/>
                <w:szCs w:val="22"/>
              </w:rPr>
            </w:pPr>
            <w:r w:rsidRPr="00465DC0">
              <w:rPr>
                <w:b w:val="0"/>
                <w:color w:val="auto"/>
                <w:sz w:val="22"/>
                <w:szCs w:val="22"/>
              </w:rPr>
              <w:t>8 pieces of lyrics papers, including spare one.</w:t>
            </w:r>
          </w:p>
        </w:tc>
      </w:tr>
      <w:tr w:rsidR="00CB12E9" w:rsidRPr="00465DC0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CB12E9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4F0F7C" w:rsidP="003C60DE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 xml:space="preserve">5 </w:t>
            </w:r>
            <w:proofErr w:type="spellStart"/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mins</w:t>
            </w:r>
            <w:proofErr w:type="spellEnd"/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7276A0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C</w:t>
            </w:r>
            <w:r w:rsidR="004F0F7C" w:rsidRPr="00465DC0">
              <w:rPr>
                <w:rFonts w:eastAsiaTheme="minorEastAsia" w:hint="eastAsia"/>
                <w:color w:val="auto"/>
                <w:sz w:val="22"/>
                <w:szCs w:val="22"/>
              </w:rPr>
              <w:t>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4F0F7C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Watching the video clip.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4F0F7C" w:rsidP="000A6612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Showing the video clip</w:t>
            </w:r>
            <w:r w:rsidR="000A6612">
              <w:rPr>
                <w:rFonts w:eastAsiaTheme="minorEastAsia" w:hint="eastAsia"/>
                <w:color w:val="auto"/>
                <w:sz w:val="22"/>
                <w:szCs w:val="22"/>
              </w:rPr>
              <w:t xml:space="preserve"> to students.</w:t>
            </w:r>
          </w:p>
        </w:tc>
      </w:tr>
      <w:tr w:rsidR="00CB12E9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4F0F7C" w:rsidP="003C60DE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5mins.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7276A0" w:rsidP="004F0F7C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C</w:t>
            </w:r>
            <w:r w:rsidR="004F0F7C" w:rsidRPr="00465DC0">
              <w:rPr>
                <w:rFonts w:eastAsiaTheme="minorEastAsia" w:hint="eastAsia"/>
                <w:color w:val="auto"/>
                <w:sz w:val="22"/>
                <w:szCs w:val="22"/>
              </w:rPr>
              <w:t>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4F0F7C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Listening to the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music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, focusing on the lyrics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4F0F7C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Keep playing music</w:t>
            </w:r>
            <w:r w:rsidR="000A6612">
              <w:rPr>
                <w:rFonts w:eastAsiaTheme="minorEastAsia" w:hint="eastAsia"/>
                <w:color w:val="auto"/>
                <w:sz w:val="22"/>
                <w:szCs w:val="22"/>
              </w:rPr>
              <w:t>.</w:t>
            </w:r>
          </w:p>
        </w:tc>
      </w:tr>
      <w:tr w:rsidR="00CB12E9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7276A0" w:rsidP="003C60DE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5mins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7276A0" w:rsidP="007276A0">
            <w:pPr>
              <w:pStyle w:val="Body"/>
              <w:spacing w:before="0" w:after="0"/>
              <w:ind w:left="220" w:hangingChars="100" w:hanging="220"/>
              <w:rPr>
                <w:color w:val="auto"/>
                <w:sz w:val="22"/>
                <w:szCs w:val="22"/>
              </w:rPr>
            </w:pPr>
            <w:r w:rsidRPr="00465DC0">
              <w:rPr>
                <w:rFonts w:eastAsiaTheme="minorEastAsia"/>
                <w:color w:val="auto"/>
                <w:sz w:val="22"/>
                <w:szCs w:val="22"/>
              </w:rPr>
              <w:t>C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7276A0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Trying to understand of the lyrics based on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learning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of new words and grammar rules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7276A0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Monitoring</w:t>
            </w:r>
            <w:r w:rsidR="000A6612">
              <w:rPr>
                <w:rFonts w:eastAsiaTheme="minorEastAsia" w:hint="eastAsia"/>
                <w:color w:val="auto"/>
                <w:sz w:val="22"/>
                <w:szCs w:val="22"/>
              </w:rPr>
              <w:t>.</w:t>
            </w:r>
          </w:p>
        </w:tc>
      </w:tr>
      <w:tr w:rsidR="00CB12E9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7276A0" w:rsidP="003C60DE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5mins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7276A0" w:rsidP="007276A0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7276A0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Asking questions about the part of misunderstanding.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7276A0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Helping students to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understand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content as being </w:t>
            </w:r>
            <w:proofErr w:type="gramStart"/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a</w:t>
            </w:r>
            <w:proofErr w:type="gramEnd"/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involver.</w:t>
            </w:r>
          </w:p>
        </w:tc>
      </w:tr>
      <w:tr w:rsidR="00CB12E9" w:rsidRPr="00465DC0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465DC0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CB12E9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EA7FDA" w:rsidRPr="00465DC0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465DC0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465DC0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465DC0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CB12E9" w:rsidP="00CB12E9">
            <w:pPr>
              <w:pStyle w:val="Heading31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</w:rPr>
              <w:lastRenderedPageBreak/>
              <w:br w:type="page"/>
            </w:r>
            <w:r w:rsidRPr="00465DC0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465DC0">
              <w:rPr>
                <w:color w:val="auto"/>
                <w:sz w:val="24"/>
                <w:szCs w:val="24"/>
              </w:rPr>
              <w:t>TASK REALISATION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465DC0" w:rsidRDefault="00CB12E9" w:rsidP="003C60DE">
            <w:pPr>
              <w:pStyle w:val="Heading3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B12E9" w:rsidRPr="00465DC0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465DC0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D08" w:rsidRPr="00465DC0" w:rsidRDefault="00A10D08" w:rsidP="00566F51">
            <w:pPr>
              <w:pStyle w:val="5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proofErr w:type="gramStart"/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Practicing listening to music and understanding the content of the lyrics </w:t>
            </w:r>
            <w:r w:rsidR="00566F51"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as listening spontaneously.</w:t>
            </w:r>
            <w:proofErr w:type="gramEnd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51" w:rsidRPr="00465DC0" w:rsidRDefault="00566F51" w:rsidP="00566F51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 w:rsidRPr="00465DC0">
              <w:rPr>
                <w:rFonts w:eastAsia="맑은 고딕" w:hint="eastAsia"/>
                <w:color w:val="auto"/>
              </w:rPr>
              <w:t>CD Player or computer</w:t>
            </w:r>
          </w:p>
          <w:p w:rsidR="00566F51" w:rsidRPr="00465DC0" w:rsidRDefault="00566F51" w:rsidP="00566F51">
            <w:pPr>
              <w:pStyle w:val="Body"/>
              <w:numPr>
                <w:ilvl w:val="0"/>
                <w:numId w:val="15"/>
              </w:numPr>
              <w:rPr>
                <w:rFonts w:eastAsia="맑은 고딕"/>
                <w:color w:val="auto"/>
              </w:rPr>
            </w:pPr>
            <w:r w:rsidRPr="00465DC0">
              <w:rPr>
                <w:rFonts w:eastAsia="맑은 고딕" w:hint="eastAsia"/>
                <w:color w:val="auto"/>
              </w:rPr>
              <w:t xml:space="preserve">A speaker, to hear and </w:t>
            </w:r>
            <w:r w:rsidRPr="00465DC0">
              <w:rPr>
                <w:rFonts w:eastAsia="맑은 고딕"/>
                <w:color w:val="auto"/>
              </w:rPr>
              <w:t xml:space="preserve">listen </w:t>
            </w:r>
            <w:r w:rsidRPr="00465DC0">
              <w:rPr>
                <w:rFonts w:eastAsia="맑은 고딕" w:hint="eastAsia"/>
                <w:color w:val="auto"/>
              </w:rPr>
              <w:t xml:space="preserve">to the </w:t>
            </w:r>
            <w:r w:rsidRPr="00465DC0">
              <w:rPr>
                <w:rFonts w:eastAsia="맑은 고딕"/>
                <w:color w:val="auto"/>
              </w:rPr>
              <w:t>music</w:t>
            </w:r>
            <w:r w:rsidRPr="00465DC0">
              <w:rPr>
                <w:rFonts w:eastAsia="맑은 고딕" w:hint="eastAsia"/>
                <w:color w:val="auto"/>
              </w:rPr>
              <w:t>.</w:t>
            </w:r>
          </w:p>
          <w:p w:rsidR="00CB12E9" w:rsidRPr="00465DC0" w:rsidRDefault="00CB12E9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B12E9" w:rsidRPr="00465DC0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CB12E9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566F51" w:rsidP="003C60DE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5mins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7276A0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F51" w:rsidRPr="00465DC0" w:rsidRDefault="00566F51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Sing the lyrics with watching video clip.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566F51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Playing the video clip</w:t>
            </w:r>
          </w:p>
          <w:p w:rsidR="00566F51" w:rsidRPr="00465DC0" w:rsidRDefault="00566F51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proofErr w:type="gramStart"/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with</w:t>
            </w:r>
            <w:proofErr w:type="gramEnd"/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visual aid</w:t>
            </w:r>
            <w:r w:rsidR="000A6612">
              <w:rPr>
                <w:rFonts w:eastAsiaTheme="minorEastAsia" w:hint="eastAsia"/>
                <w:color w:val="auto"/>
                <w:sz w:val="22"/>
                <w:szCs w:val="22"/>
              </w:rPr>
              <w:t>.</w:t>
            </w:r>
          </w:p>
        </w:tc>
      </w:tr>
      <w:tr w:rsidR="00CB12E9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3574F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465DC0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465DC0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B12E9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3574F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465DC0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465DC0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B12E9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3574F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465DC0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465DC0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B12E9" w:rsidRPr="00465DC0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465DC0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465DC0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65DC0" w:rsidRDefault="00CB12E9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EA7FDA" w:rsidRPr="00465DC0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465DC0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465DC0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465DC0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65DC0" w:rsidRDefault="00E41FF1" w:rsidP="00E41FF1">
            <w:pPr>
              <w:pStyle w:val="Heading31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lastRenderedPageBreak/>
              <w:t>POST TASK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465DC0" w:rsidRDefault="00E41FF1" w:rsidP="003C60DE">
            <w:pPr>
              <w:pStyle w:val="Heading3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E41FF1" w:rsidRPr="00465DC0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465DC0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465DC0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1FF1" w:rsidRPr="00465DC0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65DC0" w:rsidRDefault="006E5045" w:rsidP="003C60DE">
            <w:pPr>
              <w:pStyle w:val="5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Comprehension of all the tasks 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465DC0" w:rsidRDefault="00E41FF1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E41FF1" w:rsidRPr="00465DC0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465DC0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465DC0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465DC0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465DC0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E41FF1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65DC0" w:rsidRDefault="00566F51" w:rsidP="003C60DE">
            <w:pPr>
              <w:pStyle w:val="a5"/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</w:pPr>
            <w:r w:rsidRPr="00465DC0"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566F51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>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566F51" w:rsidP="00CB2E03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Solving </w:t>
            </w:r>
            <w:r w:rsidR="00CB2E03" w:rsidRPr="00465DC0">
              <w:rPr>
                <w:rFonts w:eastAsiaTheme="minorEastAsia" w:hint="eastAsia"/>
                <w:color w:val="auto"/>
                <w:sz w:val="22"/>
                <w:szCs w:val="22"/>
              </w:rPr>
              <w:t>the question or worksheet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as listening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to the music</w:t>
            </w:r>
          </w:p>
          <w:p w:rsidR="00CB2E03" w:rsidRPr="00465DC0" w:rsidRDefault="00CB2E03" w:rsidP="00CB2E03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proofErr w:type="gramStart"/>
            <w:r w:rsidRPr="00465DC0">
              <w:rPr>
                <w:rFonts w:eastAsiaTheme="minorEastAsia"/>
                <w:color w:val="auto"/>
                <w:sz w:val="22"/>
                <w:szCs w:val="22"/>
              </w:rPr>
              <w:t>to</w:t>
            </w:r>
            <w:proofErr w:type="gramEnd"/>
            <w:r w:rsidRPr="00465DC0">
              <w:rPr>
                <w:rFonts w:eastAsiaTheme="minorEastAsia"/>
                <w:color w:val="auto"/>
                <w:sz w:val="22"/>
                <w:szCs w:val="22"/>
              </w:rPr>
              <w:t xml:space="preserve"> get relaxed and fun.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566F51" w:rsidP="003C60DE">
            <w:pPr>
              <w:pStyle w:val="Body"/>
              <w:spacing w:before="0" w:after="0"/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465DC0">
              <w:rPr>
                <w:rFonts w:eastAsiaTheme="minorEastAsia"/>
                <w:color w:val="auto"/>
                <w:sz w:val="22"/>
                <w:szCs w:val="22"/>
              </w:rPr>
              <w:t>H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anding out a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piece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of </w:t>
            </w:r>
            <w:r w:rsidRPr="00465DC0">
              <w:rPr>
                <w:rFonts w:eastAsiaTheme="minorEastAsia"/>
                <w:color w:val="auto"/>
                <w:sz w:val="22"/>
                <w:szCs w:val="22"/>
              </w:rPr>
              <w:t>question</w:t>
            </w:r>
            <w:r w:rsidRPr="00465DC0">
              <w:rPr>
                <w:rFonts w:eastAsiaTheme="minorEastAsia" w:hint="eastAsia"/>
                <w:color w:val="auto"/>
                <w:sz w:val="22"/>
                <w:szCs w:val="22"/>
              </w:rPr>
              <w:t xml:space="preserve"> sheet</w:t>
            </w:r>
            <w:r w:rsidR="000A6612">
              <w:rPr>
                <w:rFonts w:eastAsiaTheme="minorEastAsia" w:hint="eastAsia"/>
                <w:color w:val="auto"/>
                <w:sz w:val="22"/>
                <w:szCs w:val="22"/>
              </w:rPr>
              <w:t>.</w:t>
            </w:r>
          </w:p>
        </w:tc>
      </w:tr>
      <w:tr w:rsidR="00E41FF1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65DC0" w:rsidRDefault="003574F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465DC0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 w:rsidRPr="00465DC0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41FF1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65DC0" w:rsidRDefault="003574F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465DC0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 w:rsidRPr="00465DC0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41FF1" w:rsidRPr="00465DC0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65DC0" w:rsidRDefault="003574F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465DC0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 w:rsidRPr="00465DC0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65DC0" w:rsidRDefault="003574F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465DC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465DC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465DC0">
              <w:rPr>
                <w:color w:val="auto"/>
                <w:sz w:val="22"/>
                <w:szCs w:val="22"/>
              </w:rPr>
            </w:r>
            <w:r w:rsidRPr="00465DC0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465DC0">
              <w:rPr>
                <w:noProof/>
                <w:color w:val="auto"/>
                <w:sz w:val="22"/>
                <w:szCs w:val="22"/>
              </w:rPr>
              <w:t> </w:t>
            </w:r>
            <w:r w:rsidRPr="00465DC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41FF1" w:rsidRPr="00465DC0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465DC0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465DC0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E41FF1" w:rsidRPr="00465DC0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65DC0" w:rsidRDefault="00566F51" w:rsidP="003C60DE">
            <w:pPr>
              <w:pStyle w:val="5"/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</w:pPr>
            <w:r w:rsidRPr="00465DC0">
              <w:rPr>
                <w:rFonts w:eastAsiaTheme="minorEastAsia"/>
                <w:b w:val="0"/>
                <w:color w:val="auto"/>
                <w:sz w:val="22"/>
                <w:szCs w:val="22"/>
              </w:rPr>
              <w:t>Homework for the rest</w:t>
            </w:r>
            <w:r w:rsidR="00897C97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of their working</w:t>
            </w:r>
          </w:p>
        </w:tc>
      </w:tr>
    </w:tbl>
    <w:p w:rsidR="008A4DE1" w:rsidRPr="00465DC0" w:rsidRDefault="008A4DE1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  <w:sectPr w:rsidR="008A4DE1" w:rsidRPr="00465DC0" w:rsidSect="00447E0C">
          <w:footerReference w:type="default" r:id="rId10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465DC0">
        <w:rPr>
          <w:rFonts w:eastAsia="바탕"/>
          <w:b/>
          <w:bCs/>
          <w:color w:val="auto"/>
          <w:sz w:val="16"/>
          <w:szCs w:val="16"/>
        </w:rPr>
        <w:br w:type="page"/>
      </w:r>
    </w:p>
    <w:p w:rsidR="00CB2E03" w:rsidRPr="00465DC0" w:rsidRDefault="00CB2E03" w:rsidP="008A4DE1">
      <w:pPr>
        <w:pStyle w:val="Body"/>
        <w:rPr>
          <w:rFonts w:eastAsiaTheme="minorEastAsia" w:hint="eastAsia"/>
          <w:b/>
          <w:color w:val="auto"/>
          <w:sz w:val="32"/>
          <w:szCs w:val="32"/>
        </w:rPr>
      </w:pPr>
      <w:bookmarkStart w:id="0" w:name="_GoBack"/>
      <w:bookmarkEnd w:id="0"/>
      <w:r w:rsidRPr="00465DC0">
        <w:rPr>
          <w:rFonts w:eastAsiaTheme="minorEastAsia" w:hint="eastAsia"/>
          <w:b/>
          <w:color w:val="auto"/>
          <w:sz w:val="32"/>
          <w:szCs w:val="32"/>
        </w:rPr>
        <w:lastRenderedPageBreak/>
        <w:t xml:space="preserve">Shooting Star </w:t>
      </w:r>
      <w:r w:rsidRPr="00465DC0">
        <w:rPr>
          <w:rFonts w:eastAsiaTheme="minorEastAsia"/>
          <w:b/>
          <w:color w:val="auto"/>
          <w:sz w:val="32"/>
          <w:szCs w:val="32"/>
        </w:rPr>
        <w:t>–</w:t>
      </w:r>
      <w:r w:rsidRPr="00465DC0">
        <w:rPr>
          <w:rFonts w:eastAsiaTheme="minorEastAsia" w:hint="eastAsia"/>
          <w:b/>
          <w:color w:val="auto"/>
          <w:sz w:val="32"/>
          <w:szCs w:val="32"/>
        </w:rPr>
        <w:t xml:space="preserve"> Owl City</w:t>
      </w:r>
    </w:p>
    <w:p w:rsidR="00465DC0" w:rsidRPr="00465DC0" w:rsidRDefault="00465DC0" w:rsidP="008A4DE1">
      <w:pPr>
        <w:pStyle w:val="Body"/>
        <w:rPr>
          <w:rFonts w:eastAsiaTheme="minorEastAsia"/>
          <w:color w:val="auto"/>
        </w:rPr>
        <w:sectPr w:rsidR="00465DC0" w:rsidRPr="00465DC0" w:rsidSect="008A4DE1">
          <w:type w:val="continuous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</w:p>
    <w:p w:rsidR="00465DC0" w:rsidRPr="00465DC0" w:rsidRDefault="00465DC0" w:rsidP="008A4DE1">
      <w:pPr>
        <w:pStyle w:val="Body"/>
        <w:rPr>
          <w:rFonts w:eastAsiaTheme="minorEastAsia" w:hint="eastAsia"/>
          <w:color w:val="auto"/>
        </w:rPr>
      </w:pPr>
    </w:p>
    <w:p w:rsidR="00CB2E03" w:rsidRPr="00465DC0" w:rsidRDefault="00D82995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/>
          <w:color w:val="auto"/>
        </w:rPr>
        <w:t>C</w:t>
      </w:r>
      <w:r w:rsidRPr="00465DC0">
        <w:rPr>
          <w:rFonts w:eastAsiaTheme="minorEastAsia" w:hint="eastAsia"/>
          <w:color w:val="auto"/>
        </w:rPr>
        <w:t>lose your tired eyes, relaxing them</w:t>
      </w:r>
    </w:p>
    <w:p w:rsidR="00D82995" w:rsidRPr="00465DC0" w:rsidRDefault="00D82995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Count from 1 to 10 and open them</w:t>
      </w:r>
    </w:p>
    <w:p w:rsidR="00D82995" w:rsidRPr="00465DC0" w:rsidRDefault="00D82995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All these heavy thoughts will try to weight you down</w:t>
      </w:r>
    </w:p>
    <w:p w:rsidR="00D82995" w:rsidRPr="00465DC0" w:rsidRDefault="00D82995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But not this time</w:t>
      </w:r>
    </w:p>
    <w:p w:rsidR="00D82995" w:rsidRPr="00465DC0" w:rsidRDefault="00D82995" w:rsidP="008A4DE1">
      <w:pPr>
        <w:pStyle w:val="Body"/>
        <w:rPr>
          <w:rFonts w:eastAsiaTheme="minorEastAsia" w:hint="eastAsia"/>
          <w:color w:val="auto"/>
        </w:rPr>
      </w:pPr>
    </w:p>
    <w:p w:rsidR="00D82995" w:rsidRPr="00465DC0" w:rsidRDefault="00D82995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Way up in the air, you</w:t>
      </w:r>
      <w:r w:rsidRPr="00465DC0">
        <w:rPr>
          <w:rFonts w:eastAsiaTheme="minorEastAsia"/>
          <w:color w:val="auto"/>
        </w:rPr>
        <w:t>’</w:t>
      </w:r>
      <w:r w:rsidRPr="00465DC0">
        <w:rPr>
          <w:rFonts w:eastAsiaTheme="minorEastAsia" w:hint="eastAsia"/>
          <w:color w:val="auto"/>
        </w:rPr>
        <w:t>re finally free</w:t>
      </w:r>
    </w:p>
    <w:p w:rsidR="00D82995" w:rsidRPr="00465DC0" w:rsidRDefault="00D82995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And you can stay up there, right next to me</w:t>
      </w:r>
    </w:p>
    <w:p w:rsidR="00D82995" w:rsidRPr="00465DC0" w:rsidRDefault="00D82995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All this gravity will try to pull you down</w:t>
      </w:r>
    </w:p>
    <w:p w:rsidR="00D82995" w:rsidRPr="00465DC0" w:rsidRDefault="00D82995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But not this time</w:t>
      </w:r>
    </w:p>
    <w:p w:rsidR="00D82995" w:rsidRPr="00465DC0" w:rsidRDefault="00D82995" w:rsidP="008A4DE1">
      <w:pPr>
        <w:pStyle w:val="Body"/>
        <w:rPr>
          <w:rFonts w:eastAsiaTheme="minorEastAsia" w:hint="eastAsia"/>
          <w:color w:val="auto"/>
        </w:rPr>
      </w:pPr>
    </w:p>
    <w:p w:rsidR="00D82995" w:rsidRPr="00465DC0" w:rsidRDefault="00D82995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When the sun goes down, and the lights burn out</w:t>
      </w:r>
    </w:p>
    <w:p w:rsidR="00D82995" w:rsidRPr="00465DC0" w:rsidRDefault="00D82995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/>
          <w:color w:val="auto"/>
        </w:rPr>
        <w:t>Then</w:t>
      </w:r>
      <w:r w:rsidRPr="00465DC0">
        <w:rPr>
          <w:rFonts w:eastAsiaTheme="minorEastAsia" w:hint="eastAsia"/>
          <w:color w:val="auto"/>
        </w:rPr>
        <w:t xml:space="preserve"> it</w:t>
      </w:r>
      <w:r w:rsidRPr="00465DC0">
        <w:rPr>
          <w:rFonts w:eastAsiaTheme="minorEastAsia"/>
          <w:color w:val="auto"/>
        </w:rPr>
        <w:t>’</w:t>
      </w:r>
      <w:r w:rsidRPr="00465DC0">
        <w:rPr>
          <w:rFonts w:eastAsiaTheme="minorEastAsia" w:hint="eastAsia"/>
          <w:color w:val="auto"/>
        </w:rPr>
        <w:t xml:space="preserve">s </w:t>
      </w:r>
      <w:r w:rsidR="006540D8" w:rsidRPr="00465DC0">
        <w:rPr>
          <w:rFonts w:eastAsiaTheme="minorEastAsia" w:hint="eastAsia"/>
          <w:color w:val="auto"/>
        </w:rPr>
        <w:t xml:space="preserve">time for you to shine </w:t>
      </w:r>
      <w:r w:rsidR="006540D8" w:rsidRPr="00465DC0">
        <w:rPr>
          <w:rFonts w:eastAsiaTheme="minorEastAsia"/>
          <w:color w:val="auto"/>
        </w:rPr>
        <w:t>brighter than</w:t>
      </w:r>
      <w:r w:rsidR="006540D8" w:rsidRPr="00465DC0">
        <w:rPr>
          <w:rFonts w:eastAsiaTheme="minorEastAsia" w:hint="eastAsia"/>
          <w:color w:val="auto"/>
        </w:rPr>
        <w:t xml:space="preserve"> the shooting star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So shine no matter where you are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Fill the darkest night with a brilliant light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/>
          <w:color w:val="auto"/>
        </w:rPr>
        <w:t>‘</w:t>
      </w:r>
      <w:r w:rsidRPr="00465DC0">
        <w:rPr>
          <w:rFonts w:eastAsiaTheme="minorEastAsia" w:hint="eastAsia"/>
          <w:color w:val="auto"/>
        </w:rPr>
        <w:t>Cause it</w:t>
      </w:r>
      <w:r w:rsidRPr="00465DC0">
        <w:rPr>
          <w:rFonts w:eastAsiaTheme="minorEastAsia"/>
          <w:color w:val="auto"/>
        </w:rPr>
        <w:t>’</w:t>
      </w:r>
      <w:r w:rsidRPr="00465DC0">
        <w:rPr>
          <w:rFonts w:eastAsiaTheme="minorEastAsia" w:hint="eastAsia"/>
          <w:color w:val="auto"/>
        </w:rPr>
        <w:t>s time for you to shine, brighter than a shooting star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 xml:space="preserve">So shine no matter where you are </w:t>
      </w:r>
      <w:r w:rsidRPr="00465DC0">
        <w:rPr>
          <w:rFonts w:eastAsiaTheme="minorEastAsia"/>
          <w:color w:val="auto"/>
        </w:rPr>
        <w:t>tonight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Gazing through my eyes, when the fire starts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 xml:space="preserve">And fan the flame so hot, it </w:t>
      </w:r>
      <w:proofErr w:type="gramStart"/>
      <w:r w:rsidRPr="00465DC0">
        <w:rPr>
          <w:rFonts w:eastAsiaTheme="minorEastAsia" w:hint="eastAsia"/>
          <w:color w:val="auto"/>
        </w:rPr>
        <w:t>melt</w:t>
      </w:r>
      <w:proofErr w:type="gramEnd"/>
      <w:r w:rsidRPr="00465DC0">
        <w:rPr>
          <w:rFonts w:eastAsiaTheme="minorEastAsia" w:hint="eastAsia"/>
          <w:color w:val="auto"/>
        </w:rPr>
        <w:t xml:space="preserve"> out hearts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All the pouring rain will try to put it out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But not his time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 xml:space="preserve">Let your </w:t>
      </w:r>
      <w:proofErr w:type="spellStart"/>
      <w:r w:rsidRPr="00465DC0">
        <w:rPr>
          <w:rFonts w:eastAsiaTheme="minorEastAsia" w:hint="eastAsia"/>
          <w:color w:val="auto"/>
        </w:rPr>
        <w:t>colours</w:t>
      </w:r>
      <w:proofErr w:type="spellEnd"/>
      <w:r w:rsidRPr="00465DC0">
        <w:rPr>
          <w:rFonts w:eastAsiaTheme="minorEastAsia" w:hint="eastAsia"/>
          <w:color w:val="auto"/>
        </w:rPr>
        <w:t xml:space="preserve"> burn, and brightly burst </w:t>
      </w:r>
    </w:p>
    <w:p w:rsidR="006540D8" w:rsidRPr="00465DC0" w:rsidRDefault="006540D8" w:rsidP="008A4DE1">
      <w:pPr>
        <w:pStyle w:val="Body"/>
        <w:rPr>
          <w:rFonts w:eastAsiaTheme="minorEastAsia"/>
          <w:color w:val="auto"/>
        </w:rPr>
      </w:pPr>
      <w:r w:rsidRPr="00465DC0">
        <w:rPr>
          <w:rFonts w:eastAsiaTheme="minorEastAsia"/>
          <w:color w:val="auto"/>
        </w:rPr>
        <w:t>Into a million sparks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 xml:space="preserve">But all </w:t>
      </w:r>
      <w:r w:rsidRPr="00465DC0">
        <w:rPr>
          <w:rFonts w:eastAsiaTheme="minorEastAsia"/>
          <w:color w:val="auto"/>
        </w:rPr>
        <w:t>dispersed</w:t>
      </w:r>
      <w:r w:rsidRPr="00465DC0">
        <w:rPr>
          <w:rFonts w:eastAsiaTheme="minorEastAsia" w:hint="eastAsia"/>
          <w:color w:val="auto"/>
        </w:rPr>
        <w:t xml:space="preserve"> and illuminated a world</w:t>
      </w:r>
    </w:p>
    <w:p w:rsidR="006540D8" w:rsidRPr="00465DC0" w:rsidRDefault="006540D8" w:rsidP="008A4DE1">
      <w:pPr>
        <w:pStyle w:val="Body"/>
        <w:rPr>
          <w:rFonts w:eastAsiaTheme="minorEastAsia"/>
          <w:color w:val="auto"/>
        </w:rPr>
      </w:pPr>
      <w:r w:rsidRPr="00465DC0">
        <w:rPr>
          <w:rFonts w:eastAsiaTheme="minorEastAsia" w:hint="eastAsia"/>
          <w:color w:val="auto"/>
        </w:rPr>
        <w:t>That</w:t>
      </w:r>
      <w:r w:rsidRPr="00465DC0">
        <w:rPr>
          <w:rFonts w:eastAsiaTheme="minorEastAsia"/>
          <w:color w:val="auto"/>
        </w:rPr>
        <w:t>’ll try to bring you down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But not this time</w:t>
      </w: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</w:p>
    <w:p w:rsidR="006540D8" w:rsidRPr="00465DC0" w:rsidRDefault="006540D8" w:rsidP="006540D8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When the sun goes down, and the lights burn out</w:t>
      </w:r>
    </w:p>
    <w:p w:rsidR="006540D8" w:rsidRPr="00465DC0" w:rsidRDefault="006540D8" w:rsidP="006540D8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/>
          <w:color w:val="auto"/>
        </w:rPr>
        <w:t>Then</w:t>
      </w:r>
      <w:r w:rsidRPr="00465DC0">
        <w:rPr>
          <w:rFonts w:eastAsiaTheme="minorEastAsia" w:hint="eastAsia"/>
          <w:color w:val="auto"/>
        </w:rPr>
        <w:t xml:space="preserve"> it</w:t>
      </w:r>
      <w:r w:rsidRPr="00465DC0">
        <w:rPr>
          <w:rFonts w:eastAsiaTheme="minorEastAsia"/>
          <w:color w:val="auto"/>
        </w:rPr>
        <w:t>’</w:t>
      </w:r>
      <w:r w:rsidRPr="00465DC0">
        <w:rPr>
          <w:rFonts w:eastAsiaTheme="minorEastAsia" w:hint="eastAsia"/>
          <w:color w:val="auto"/>
        </w:rPr>
        <w:t xml:space="preserve">s time for you to shine </w:t>
      </w:r>
      <w:r w:rsidRPr="00465DC0">
        <w:rPr>
          <w:rFonts w:eastAsiaTheme="minorEastAsia"/>
          <w:color w:val="auto"/>
        </w:rPr>
        <w:t>brighter than</w:t>
      </w:r>
      <w:r w:rsidRPr="00465DC0">
        <w:rPr>
          <w:rFonts w:eastAsiaTheme="minorEastAsia" w:hint="eastAsia"/>
          <w:color w:val="auto"/>
        </w:rPr>
        <w:t xml:space="preserve"> the shooting star</w:t>
      </w:r>
    </w:p>
    <w:p w:rsidR="006540D8" w:rsidRPr="00465DC0" w:rsidRDefault="006540D8" w:rsidP="006540D8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So shine no matter where you are</w:t>
      </w:r>
    </w:p>
    <w:p w:rsidR="006540D8" w:rsidRPr="00465DC0" w:rsidRDefault="006540D8" w:rsidP="006540D8">
      <w:pPr>
        <w:pStyle w:val="Body"/>
        <w:rPr>
          <w:rFonts w:eastAsiaTheme="minorEastAsia" w:hint="eastAsia"/>
          <w:color w:val="auto"/>
        </w:rPr>
      </w:pPr>
    </w:p>
    <w:p w:rsidR="006540D8" w:rsidRPr="00465DC0" w:rsidRDefault="006540D8" w:rsidP="006540D8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Fill the darkest night with a brilliant light</w:t>
      </w:r>
    </w:p>
    <w:p w:rsidR="006540D8" w:rsidRPr="00465DC0" w:rsidRDefault="006540D8" w:rsidP="006540D8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/>
          <w:color w:val="auto"/>
        </w:rPr>
        <w:t>‘</w:t>
      </w:r>
      <w:r w:rsidRPr="00465DC0">
        <w:rPr>
          <w:rFonts w:eastAsiaTheme="minorEastAsia" w:hint="eastAsia"/>
          <w:color w:val="auto"/>
        </w:rPr>
        <w:t>Cause it</w:t>
      </w:r>
      <w:r w:rsidRPr="00465DC0">
        <w:rPr>
          <w:rFonts w:eastAsiaTheme="minorEastAsia"/>
          <w:color w:val="auto"/>
        </w:rPr>
        <w:t>’</w:t>
      </w:r>
      <w:r w:rsidRPr="00465DC0">
        <w:rPr>
          <w:rFonts w:eastAsiaTheme="minorEastAsia" w:hint="eastAsia"/>
          <w:color w:val="auto"/>
        </w:rPr>
        <w:t>s time for you to shine, brighter than a shooting star</w:t>
      </w:r>
    </w:p>
    <w:p w:rsidR="006540D8" w:rsidRPr="00465DC0" w:rsidRDefault="006540D8" w:rsidP="006540D8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 xml:space="preserve">So shine no matter where you are </w:t>
      </w:r>
      <w:r w:rsidRPr="00465DC0">
        <w:rPr>
          <w:rFonts w:eastAsiaTheme="minorEastAsia"/>
          <w:color w:val="auto"/>
        </w:rPr>
        <w:t>tonight</w:t>
      </w:r>
    </w:p>
    <w:p w:rsidR="002B0956" w:rsidRPr="00465DC0" w:rsidRDefault="002B0956" w:rsidP="006540D8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Brighter than a shooting star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So shine no matter where you are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/>
          <w:color w:val="auto"/>
        </w:rPr>
        <w:t>A</w:t>
      </w:r>
      <w:r w:rsidRPr="00465DC0">
        <w:rPr>
          <w:rFonts w:eastAsiaTheme="minorEastAsia" w:hint="eastAsia"/>
          <w:color w:val="auto"/>
        </w:rPr>
        <w:t xml:space="preserve"> thousand heartbeats beat in time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/>
          <w:color w:val="auto"/>
        </w:rPr>
        <w:t>I</w:t>
      </w:r>
      <w:r w:rsidRPr="00465DC0">
        <w:rPr>
          <w:rFonts w:eastAsiaTheme="minorEastAsia" w:hint="eastAsia"/>
          <w:color w:val="auto"/>
        </w:rPr>
        <w:t>t makes this dark planet come alive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 xml:space="preserve">So when the lights flicker out tonight, you </w:t>
      </w:r>
      <w:proofErr w:type="spellStart"/>
      <w:r w:rsidRPr="00465DC0">
        <w:rPr>
          <w:rFonts w:eastAsiaTheme="minorEastAsia" w:hint="eastAsia"/>
          <w:color w:val="auto"/>
        </w:rPr>
        <w:t>gotta</w:t>
      </w:r>
      <w:proofErr w:type="spellEnd"/>
      <w:r w:rsidRPr="00465DC0">
        <w:rPr>
          <w:rFonts w:eastAsiaTheme="minorEastAsia" w:hint="eastAsia"/>
          <w:color w:val="auto"/>
        </w:rPr>
        <w:t xml:space="preserve"> shine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When the sun goes down, and the lights burn out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/>
          <w:color w:val="auto"/>
        </w:rPr>
        <w:t>Then</w:t>
      </w:r>
      <w:r w:rsidRPr="00465DC0">
        <w:rPr>
          <w:rFonts w:eastAsiaTheme="minorEastAsia" w:hint="eastAsia"/>
          <w:color w:val="auto"/>
        </w:rPr>
        <w:t xml:space="preserve"> it</w:t>
      </w:r>
      <w:r w:rsidRPr="00465DC0">
        <w:rPr>
          <w:rFonts w:eastAsiaTheme="minorEastAsia"/>
          <w:color w:val="auto"/>
        </w:rPr>
        <w:t>’</w:t>
      </w:r>
      <w:r w:rsidRPr="00465DC0">
        <w:rPr>
          <w:rFonts w:eastAsiaTheme="minorEastAsia" w:hint="eastAsia"/>
          <w:color w:val="auto"/>
        </w:rPr>
        <w:t xml:space="preserve">s time for you to shine </w:t>
      </w:r>
      <w:r w:rsidRPr="00465DC0">
        <w:rPr>
          <w:rFonts w:eastAsiaTheme="minorEastAsia"/>
          <w:color w:val="auto"/>
        </w:rPr>
        <w:t>brighter than</w:t>
      </w:r>
      <w:r w:rsidRPr="00465DC0">
        <w:rPr>
          <w:rFonts w:eastAsiaTheme="minorEastAsia" w:hint="eastAsia"/>
          <w:color w:val="auto"/>
        </w:rPr>
        <w:t xml:space="preserve"> the shooting star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So shine no matter where you are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Fill the darkest night with a brilliant light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/>
          <w:color w:val="auto"/>
        </w:rPr>
        <w:t>‘</w:t>
      </w:r>
      <w:r w:rsidRPr="00465DC0">
        <w:rPr>
          <w:rFonts w:eastAsiaTheme="minorEastAsia" w:hint="eastAsia"/>
          <w:color w:val="auto"/>
        </w:rPr>
        <w:t>Cause it</w:t>
      </w:r>
      <w:r w:rsidRPr="00465DC0">
        <w:rPr>
          <w:rFonts w:eastAsiaTheme="minorEastAsia"/>
          <w:color w:val="auto"/>
        </w:rPr>
        <w:t>’</w:t>
      </w:r>
      <w:r w:rsidRPr="00465DC0">
        <w:rPr>
          <w:rFonts w:eastAsiaTheme="minorEastAsia" w:hint="eastAsia"/>
          <w:color w:val="auto"/>
        </w:rPr>
        <w:t>s time for you to shine, brighter than a shooting star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 xml:space="preserve">So shine no matter where you are </w:t>
      </w:r>
      <w:r w:rsidRPr="00465DC0">
        <w:rPr>
          <w:rFonts w:eastAsiaTheme="minorEastAsia"/>
          <w:color w:val="auto"/>
        </w:rPr>
        <w:t>tonight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Brighter than a shooting star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So shine no matter where you are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Brighter than a shooting star</w:t>
      </w: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So shine no matter where you are</w:t>
      </w:r>
    </w:p>
    <w:p w:rsidR="00465DC0" w:rsidRPr="00465DC0" w:rsidRDefault="00465DC0" w:rsidP="002B0956">
      <w:pPr>
        <w:pStyle w:val="Body"/>
        <w:rPr>
          <w:rFonts w:eastAsiaTheme="minorEastAsia"/>
          <w:color w:val="auto"/>
        </w:rPr>
        <w:sectPr w:rsidR="00465DC0" w:rsidRPr="00465DC0" w:rsidSect="00465DC0">
          <w:type w:val="continuous"/>
          <w:pgSz w:w="11900" w:h="16840"/>
          <w:pgMar w:top="851" w:right="851" w:bottom="851" w:left="851" w:header="851" w:footer="851" w:gutter="0"/>
          <w:cols w:num="2" w:space="720"/>
          <w:docGrid w:linePitch="326"/>
        </w:sectPr>
      </w:pPr>
    </w:p>
    <w:p w:rsidR="002B0956" w:rsidRPr="00465DC0" w:rsidRDefault="002B0956" w:rsidP="002B0956">
      <w:pPr>
        <w:pStyle w:val="Body"/>
        <w:rPr>
          <w:rFonts w:eastAsiaTheme="minorEastAsia" w:hint="eastAsia"/>
          <w:color w:val="auto"/>
        </w:rPr>
      </w:pPr>
    </w:p>
    <w:p w:rsidR="002B0956" w:rsidRPr="00465DC0" w:rsidRDefault="002B0956" w:rsidP="006540D8">
      <w:pPr>
        <w:pStyle w:val="Body"/>
        <w:rPr>
          <w:rFonts w:eastAsiaTheme="minorEastAsia" w:hint="eastAsia"/>
          <w:color w:val="auto"/>
        </w:rPr>
      </w:pP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</w:p>
    <w:p w:rsidR="006540D8" w:rsidRPr="00465DC0" w:rsidRDefault="006540D8" w:rsidP="008A4DE1">
      <w:pPr>
        <w:pStyle w:val="Body"/>
        <w:rPr>
          <w:rFonts w:eastAsiaTheme="minorEastAsia" w:hint="eastAsia"/>
          <w:color w:val="auto"/>
        </w:rPr>
      </w:pPr>
    </w:p>
    <w:p w:rsidR="00465DC0" w:rsidRPr="00897C97" w:rsidRDefault="00986FB8" w:rsidP="00897C97">
      <w:pPr>
        <w:pStyle w:val="Body"/>
        <w:pBdr>
          <w:top w:val="nil"/>
        </w:pBdr>
        <w:rPr>
          <w:rFonts w:eastAsiaTheme="minorEastAsia" w:hint="eastAsia"/>
          <w:b/>
          <w:color w:val="auto"/>
          <w:sz w:val="40"/>
          <w:szCs w:val="40"/>
        </w:rPr>
      </w:pPr>
      <w:r w:rsidRPr="00897C97">
        <w:rPr>
          <w:rFonts w:eastAsiaTheme="minorEastAsia" w:hint="eastAsia"/>
          <w:b/>
          <w:color w:val="auto"/>
          <w:sz w:val="40"/>
          <w:szCs w:val="40"/>
        </w:rPr>
        <w:lastRenderedPageBreak/>
        <w:t>Discussing worksheet</w:t>
      </w:r>
    </w:p>
    <w:p w:rsidR="00CB2E03" w:rsidRPr="00465DC0" w:rsidRDefault="00CB2E03" w:rsidP="00897C97">
      <w:pPr>
        <w:pStyle w:val="Body"/>
        <w:pBdr>
          <w:top w:val="nil"/>
        </w:pBdr>
        <w:rPr>
          <w:rFonts w:eastAsiaTheme="minorEastAsia" w:hint="eastAsia"/>
          <w:color w:val="auto"/>
        </w:rPr>
      </w:pPr>
    </w:p>
    <w:p w:rsidR="00CB2E03" w:rsidRPr="00465DC0" w:rsidRDefault="00CB2E03" w:rsidP="00897C97">
      <w:pPr>
        <w:pStyle w:val="Body"/>
        <w:pBdr>
          <w:top w:val="nil"/>
        </w:pBdr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Name:</w:t>
      </w:r>
      <w:r w:rsidR="00897C97">
        <w:rPr>
          <w:rFonts w:eastAsiaTheme="minorEastAsia" w:hint="eastAsia"/>
          <w:color w:val="auto"/>
        </w:rPr>
        <w:t xml:space="preserve">               </w:t>
      </w:r>
    </w:p>
    <w:p w:rsidR="00CB2E03" w:rsidRPr="00465DC0" w:rsidRDefault="00CB2E03" w:rsidP="00897C97">
      <w:pPr>
        <w:pStyle w:val="Body"/>
        <w:pBdr>
          <w:top w:val="nil"/>
        </w:pBdr>
        <w:rPr>
          <w:rFonts w:eastAsiaTheme="minorEastAsia" w:hint="eastAsia"/>
          <w:color w:val="auto"/>
        </w:rPr>
      </w:pPr>
      <w:r w:rsidRPr="00465DC0">
        <w:rPr>
          <w:rFonts w:eastAsiaTheme="minorEastAsia" w:hint="eastAsia"/>
          <w:color w:val="auto"/>
        </w:rPr>
        <w:t>Class:</w:t>
      </w:r>
    </w:p>
    <w:p w:rsidR="00465DC0" w:rsidRDefault="00465DC0" w:rsidP="00897C97">
      <w:pPr>
        <w:pStyle w:val="Body"/>
        <w:pBdr>
          <w:top w:val="nil"/>
        </w:pBdr>
        <w:rPr>
          <w:rFonts w:eastAsiaTheme="minorEastAsia" w:hint="eastAsia"/>
          <w:color w:val="auto"/>
        </w:rPr>
      </w:pPr>
    </w:p>
    <w:p w:rsidR="00897C97" w:rsidRDefault="00897C97" w:rsidP="00897C97">
      <w:pPr>
        <w:pStyle w:val="Body"/>
        <w:pBdr>
          <w:top w:val="nil"/>
        </w:pBdr>
        <w:rPr>
          <w:rFonts w:eastAsiaTheme="minorEastAsia" w:hint="eastAsia"/>
          <w:color w:val="auto"/>
        </w:rPr>
      </w:pPr>
    </w:p>
    <w:p w:rsidR="00897C97" w:rsidRPr="00465DC0" w:rsidRDefault="00897C97" w:rsidP="00897C97">
      <w:pPr>
        <w:pStyle w:val="Body"/>
        <w:pBdr>
          <w:top w:val="nil"/>
        </w:pBdr>
        <w:rPr>
          <w:rFonts w:eastAsiaTheme="minorEastAsia" w:hint="eastAsia"/>
          <w:color w:val="auto"/>
        </w:rPr>
      </w:pPr>
    </w:p>
    <w:p w:rsidR="00AF6915" w:rsidRPr="00897C97" w:rsidRDefault="00986FB8" w:rsidP="00897C97">
      <w:pPr>
        <w:pStyle w:val="Body"/>
        <w:pBdr>
          <w:top w:val="nil"/>
        </w:pBdr>
        <w:ind w:firstLineChars="50" w:firstLine="120"/>
        <w:rPr>
          <w:rFonts w:eastAsiaTheme="minorEastAsia" w:hint="eastAsia"/>
          <w:color w:val="auto"/>
        </w:rPr>
      </w:pPr>
      <w:r w:rsidRPr="00897C97">
        <w:rPr>
          <w:rFonts w:eastAsiaTheme="minorEastAsia"/>
          <w:color w:val="auto"/>
        </w:rPr>
        <w:t>Brainstorm</w:t>
      </w:r>
      <w:r w:rsidR="00465DC0" w:rsidRPr="00897C97">
        <w:rPr>
          <w:rFonts w:eastAsiaTheme="minorEastAsia"/>
          <w:color w:val="auto"/>
        </w:rPr>
        <w:t xml:space="preserve"> the</w:t>
      </w:r>
      <w:r w:rsidR="00465DC0" w:rsidRPr="00897C97">
        <w:rPr>
          <w:rFonts w:eastAsiaTheme="minorEastAsia" w:hint="eastAsia"/>
          <w:color w:val="auto"/>
        </w:rPr>
        <w:t xml:space="preserve"> </w:t>
      </w:r>
      <w:r w:rsidR="00465DC0" w:rsidRPr="00897C97">
        <w:rPr>
          <w:rFonts w:eastAsiaTheme="minorEastAsia"/>
          <w:color w:val="auto"/>
        </w:rPr>
        <w:t>words that</w:t>
      </w:r>
      <w:r w:rsidR="00465DC0" w:rsidRPr="00897C97">
        <w:rPr>
          <w:rFonts w:eastAsiaTheme="minorEastAsia" w:hint="eastAsia"/>
          <w:color w:val="auto"/>
        </w:rPr>
        <w:t xml:space="preserve"> are related to the </w:t>
      </w:r>
      <w:r w:rsidRPr="00897C97">
        <w:rPr>
          <w:rFonts w:eastAsiaTheme="minorEastAsia"/>
          <w:color w:val="auto"/>
        </w:rPr>
        <w:t>‘</w:t>
      </w:r>
      <w:r w:rsidR="00465DC0" w:rsidRPr="00897C97">
        <w:rPr>
          <w:rFonts w:eastAsiaTheme="minorEastAsia" w:hint="eastAsia"/>
          <w:color w:val="auto"/>
        </w:rPr>
        <w:t>light</w:t>
      </w:r>
      <w:r w:rsidRPr="00897C97">
        <w:rPr>
          <w:rFonts w:eastAsiaTheme="minorEastAsia"/>
          <w:color w:val="auto"/>
        </w:rPr>
        <w:t>’</w:t>
      </w:r>
      <w:r w:rsidR="00465DC0" w:rsidRPr="00897C97">
        <w:rPr>
          <w:rFonts w:eastAsiaTheme="minorEastAsia" w:hint="eastAsia"/>
          <w:color w:val="auto"/>
        </w:rPr>
        <w:t xml:space="preserve"> or </w:t>
      </w:r>
      <w:r w:rsidRPr="00897C97">
        <w:rPr>
          <w:rFonts w:eastAsiaTheme="minorEastAsia"/>
          <w:color w:val="auto"/>
        </w:rPr>
        <w:t>‘</w:t>
      </w:r>
      <w:r w:rsidR="00465DC0" w:rsidRPr="00897C97">
        <w:rPr>
          <w:rFonts w:eastAsiaTheme="minorEastAsia" w:hint="eastAsia"/>
          <w:color w:val="auto"/>
        </w:rPr>
        <w:t>a shooting star</w:t>
      </w:r>
      <w:r w:rsidRPr="00897C97">
        <w:rPr>
          <w:rFonts w:eastAsiaTheme="minorEastAsia"/>
          <w:color w:val="auto"/>
        </w:rPr>
        <w:t>’</w:t>
      </w:r>
      <w:r w:rsidR="00465DC0" w:rsidRPr="00897C97">
        <w:rPr>
          <w:rFonts w:eastAsiaTheme="minorEastAsia" w:hint="eastAsia"/>
          <w:color w:val="auto"/>
        </w:rPr>
        <w:t xml:space="preserve"> and make s story with your par</w:t>
      </w:r>
      <w:r w:rsidRPr="00897C97">
        <w:rPr>
          <w:rFonts w:eastAsiaTheme="minorEastAsia" w:hint="eastAsia"/>
          <w:color w:val="auto"/>
        </w:rPr>
        <w:t>tner a</w:t>
      </w:r>
      <w:r w:rsidR="00AF6915" w:rsidRPr="00897C97">
        <w:rPr>
          <w:rFonts w:eastAsiaTheme="minorEastAsia" w:hint="eastAsia"/>
          <w:color w:val="auto"/>
        </w:rPr>
        <w:t>nd presenting it (role-playing)</w:t>
      </w:r>
    </w:p>
    <w:p w:rsidR="00AF6915" w:rsidRPr="00897C97" w:rsidRDefault="00AF6915" w:rsidP="00897C97">
      <w:pPr>
        <w:pStyle w:val="Body"/>
        <w:pBdr>
          <w:top w:val="nil"/>
        </w:pBdr>
        <w:ind w:firstLineChars="50" w:firstLine="120"/>
        <w:rPr>
          <w:rFonts w:eastAsiaTheme="minorEastAsia" w:hint="eastAsia"/>
          <w:color w:val="auto"/>
        </w:rPr>
      </w:pPr>
      <w:r w:rsidRPr="00897C97">
        <w:rPr>
          <w:rFonts w:eastAsiaTheme="minorEastAsia" w:hint="eastAsia"/>
          <w:color w:val="auto"/>
        </w:rPr>
        <w:t xml:space="preserve">*There must be one or two sentences, including the rule of </w:t>
      </w:r>
      <w:r w:rsidRPr="00897C97">
        <w:rPr>
          <w:rFonts w:eastAsiaTheme="minorEastAsia"/>
          <w:color w:val="auto"/>
        </w:rPr>
        <w:t>auxiliary</w:t>
      </w:r>
      <w:r w:rsidRPr="00897C97">
        <w:rPr>
          <w:rFonts w:eastAsiaTheme="minorEastAsia" w:hint="eastAsia"/>
          <w:color w:val="auto"/>
        </w:rPr>
        <w:t xml:space="preserve"> verb.</w:t>
      </w:r>
    </w:p>
    <w:sectPr w:rsidR="00AF6915" w:rsidRPr="00897C97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10" w:rsidRDefault="005C0910" w:rsidP="00447E0C">
      <w:r>
        <w:separator/>
      </w:r>
    </w:p>
  </w:endnote>
  <w:endnote w:type="continuationSeparator" w:id="1">
    <w:p w:rsidR="005C0910" w:rsidRDefault="005C0910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10" w:rsidRDefault="005C0910">
    <w:pPr>
      <w:pStyle w:val="a4"/>
      <w:jc w:val="center"/>
    </w:pPr>
    <w:r w:rsidRPr="00591EEA">
      <w:rPr>
        <w:b/>
        <w:color w:val="0000FF"/>
        <w:sz w:val="16"/>
        <w:szCs w:val="16"/>
      </w:rPr>
      <w:t>Your Name Here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~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10" w:rsidRDefault="005C0910" w:rsidP="00447E0C">
      <w:r>
        <w:separator/>
      </w:r>
    </w:p>
  </w:footnote>
  <w:footnote w:type="continuationSeparator" w:id="1">
    <w:p w:rsidR="005C0910" w:rsidRDefault="005C0910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2C46B2"/>
    <w:multiLevelType w:val="hybridMultilevel"/>
    <w:tmpl w:val="279C0314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0D47066F"/>
    <w:multiLevelType w:val="hybridMultilevel"/>
    <w:tmpl w:val="0D8649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2FD0878"/>
    <w:multiLevelType w:val="hybridMultilevel"/>
    <w:tmpl w:val="D36EE520"/>
    <w:lvl w:ilvl="0" w:tplc="9A8EB81E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0E5786F"/>
    <w:multiLevelType w:val="hybridMultilevel"/>
    <w:tmpl w:val="0E46F8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4FC59B0"/>
    <w:multiLevelType w:val="hybridMultilevel"/>
    <w:tmpl w:val="820A30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5235C7C"/>
    <w:multiLevelType w:val="hybridMultilevel"/>
    <w:tmpl w:val="45F066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C130EA6"/>
    <w:multiLevelType w:val="hybridMultilevel"/>
    <w:tmpl w:val="7466FA10"/>
    <w:lvl w:ilvl="0" w:tplc="E368CEFE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78C0055"/>
    <w:multiLevelType w:val="hybridMultilevel"/>
    <w:tmpl w:val="F77A89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EF43D1"/>
    <w:multiLevelType w:val="hybridMultilevel"/>
    <w:tmpl w:val="C5981058"/>
    <w:lvl w:ilvl="0" w:tplc="0794205A">
      <w:start w:val="5"/>
      <w:numFmt w:val="bullet"/>
      <w:lvlText w:val=""/>
      <w:lvlJc w:val="left"/>
      <w:pPr>
        <w:ind w:left="800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ED73F9B"/>
    <w:multiLevelType w:val="hybridMultilevel"/>
    <w:tmpl w:val="32EE4E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7"/>
  </w:num>
  <w:num w:numId="14">
    <w:abstractNumId w:val="11"/>
  </w:num>
  <w:num w:numId="15">
    <w:abstractNumId w:val="15"/>
  </w:num>
  <w:num w:numId="16">
    <w:abstractNumId w:val="12"/>
  </w:num>
  <w:num w:numId="17">
    <w:abstractNumId w:val="19"/>
  </w:num>
  <w:num w:numId="18">
    <w:abstractNumId w:val="16"/>
  </w:num>
  <w:num w:numId="19">
    <w:abstractNumId w:val="20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351AE"/>
    <w:rsid w:val="000A6612"/>
    <w:rsid w:val="000C53C9"/>
    <w:rsid w:val="000D4619"/>
    <w:rsid w:val="000D72DA"/>
    <w:rsid w:val="000E206F"/>
    <w:rsid w:val="000F2767"/>
    <w:rsid w:val="000F77A5"/>
    <w:rsid w:val="00164D5E"/>
    <w:rsid w:val="00265164"/>
    <w:rsid w:val="002B0956"/>
    <w:rsid w:val="002C20D7"/>
    <w:rsid w:val="002E12B0"/>
    <w:rsid w:val="00300EC6"/>
    <w:rsid w:val="00356C95"/>
    <w:rsid w:val="003574F3"/>
    <w:rsid w:val="00396790"/>
    <w:rsid w:val="003C60DE"/>
    <w:rsid w:val="003F4CB5"/>
    <w:rsid w:val="003F75ED"/>
    <w:rsid w:val="00413A83"/>
    <w:rsid w:val="00427DF2"/>
    <w:rsid w:val="0043674A"/>
    <w:rsid w:val="00447E0C"/>
    <w:rsid w:val="00465DC0"/>
    <w:rsid w:val="00477387"/>
    <w:rsid w:val="004922D4"/>
    <w:rsid w:val="004C0E34"/>
    <w:rsid w:val="004D334F"/>
    <w:rsid w:val="004D6739"/>
    <w:rsid w:val="004F0F7C"/>
    <w:rsid w:val="004F5887"/>
    <w:rsid w:val="00566F51"/>
    <w:rsid w:val="00591EEA"/>
    <w:rsid w:val="005943A3"/>
    <w:rsid w:val="005C0910"/>
    <w:rsid w:val="005C266F"/>
    <w:rsid w:val="005E3FBE"/>
    <w:rsid w:val="005E5F08"/>
    <w:rsid w:val="006075BD"/>
    <w:rsid w:val="00611AC9"/>
    <w:rsid w:val="006447C2"/>
    <w:rsid w:val="006540D8"/>
    <w:rsid w:val="00667AAE"/>
    <w:rsid w:val="006C46F9"/>
    <w:rsid w:val="006E5045"/>
    <w:rsid w:val="006F2859"/>
    <w:rsid w:val="006F57FA"/>
    <w:rsid w:val="0070398E"/>
    <w:rsid w:val="0070714E"/>
    <w:rsid w:val="00726024"/>
    <w:rsid w:val="007276A0"/>
    <w:rsid w:val="00736708"/>
    <w:rsid w:val="007927B9"/>
    <w:rsid w:val="0079550D"/>
    <w:rsid w:val="007A4CC3"/>
    <w:rsid w:val="007F5594"/>
    <w:rsid w:val="00852859"/>
    <w:rsid w:val="00892172"/>
    <w:rsid w:val="00896332"/>
    <w:rsid w:val="00897C97"/>
    <w:rsid w:val="008A4DE1"/>
    <w:rsid w:val="008E1A93"/>
    <w:rsid w:val="008F439C"/>
    <w:rsid w:val="00986FB8"/>
    <w:rsid w:val="009F2544"/>
    <w:rsid w:val="00A0281B"/>
    <w:rsid w:val="00A10D08"/>
    <w:rsid w:val="00A20B32"/>
    <w:rsid w:val="00A47CC9"/>
    <w:rsid w:val="00AA68F9"/>
    <w:rsid w:val="00AB5306"/>
    <w:rsid w:val="00AC5B6C"/>
    <w:rsid w:val="00AE4567"/>
    <w:rsid w:val="00AF4954"/>
    <w:rsid w:val="00AF6915"/>
    <w:rsid w:val="00B10BBA"/>
    <w:rsid w:val="00B17F16"/>
    <w:rsid w:val="00B22241"/>
    <w:rsid w:val="00B30436"/>
    <w:rsid w:val="00B37729"/>
    <w:rsid w:val="00BA3C8D"/>
    <w:rsid w:val="00BC414A"/>
    <w:rsid w:val="00BF06B8"/>
    <w:rsid w:val="00C20FD4"/>
    <w:rsid w:val="00C44C67"/>
    <w:rsid w:val="00C7529F"/>
    <w:rsid w:val="00C939DC"/>
    <w:rsid w:val="00CB12E9"/>
    <w:rsid w:val="00CB2E03"/>
    <w:rsid w:val="00CB3D1B"/>
    <w:rsid w:val="00D23F38"/>
    <w:rsid w:val="00D456FD"/>
    <w:rsid w:val="00D5417B"/>
    <w:rsid w:val="00D82995"/>
    <w:rsid w:val="00E0666F"/>
    <w:rsid w:val="00E40404"/>
    <w:rsid w:val="00E41FF1"/>
    <w:rsid w:val="00E72D88"/>
    <w:rsid w:val="00EA7FDA"/>
    <w:rsid w:val="00F251DF"/>
    <w:rsid w:val="00F374C4"/>
    <w:rsid w:val="00F71C8F"/>
    <w:rsid w:val="00F851DC"/>
    <w:rsid w:val="00FB22DC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grammarsecrets.com/can/menu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q8Dgcy4M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A1D0-AC6C-4B3B-AB7C-B74F5462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1187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yyj</cp:lastModifiedBy>
  <cp:revision>22</cp:revision>
  <dcterms:created xsi:type="dcterms:W3CDTF">2015-06-23T04:47:00Z</dcterms:created>
  <dcterms:modified xsi:type="dcterms:W3CDTF">2015-06-23T13:16:00Z</dcterms:modified>
</cp:coreProperties>
</file>