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  <w:rPr>
          <w:rFonts w:hint="eastAsia"/>
        </w:rPr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 Listening   ☐ Speaking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103512">
              <w:rPr>
                <w:rFonts w:hint="eastAsia"/>
                <w:b/>
                <w:sz w:val="24"/>
                <w:szCs w:val="24"/>
              </w:rPr>
              <w:t xml:space="preserve">Muddy puddles (of </w:t>
            </w:r>
            <w:proofErr w:type="spellStart"/>
            <w:r w:rsidR="00103512">
              <w:rPr>
                <w:rFonts w:hint="eastAsia"/>
                <w:b/>
                <w:sz w:val="24"/>
                <w:szCs w:val="24"/>
              </w:rPr>
              <w:t>Peppa</w:t>
            </w:r>
            <w:proofErr w:type="spellEnd"/>
            <w:r w:rsidR="00103512">
              <w:rPr>
                <w:rFonts w:hint="eastAsia"/>
                <w:b/>
                <w:sz w:val="24"/>
                <w:szCs w:val="24"/>
              </w:rPr>
              <w:t xml:space="preserve"> Pig episodes)</w:t>
            </w:r>
          </w:p>
          <w:p w:rsidR="00F6216E" w:rsidRPr="00103512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103512">
            <w:pPr>
              <w:spacing w:line="240" w:lineRule="auto"/>
              <w:jc w:val="center"/>
            </w:pPr>
            <w:r>
              <w:rPr>
                <w:rFonts w:hint="eastAsia"/>
              </w:rPr>
              <w:t>Brody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Pr="007801E1" w:rsidRDefault="00103512">
            <w:pPr>
              <w:spacing w:line="240" w:lineRule="auto"/>
            </w:pPr>
            <w:r>
              <w:rPr>
                <w:rFonts w:hint="eastAsia"/>
              </w:rPr>
              <w:t>False Beginner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103512">
            <w:pPr>
              <w:spacing w:line="240" w:lineRule="auto"/>
              <w:ind w:firstLine="1060"/>
            </w:pPr>
            <w:r>
              <w:rPr>
                <w:rFonts w:hint="eastAsia"/>
              </w:rPr>
              <w:t>8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092CCD">
            <w:pPr>
              <w:spacing w:line="240" w:lineRule="auto"/>
            </w:pPr>
            <w:r>
              <w:rPr>
                <w:rFonts w:hint="eastAsia"/>
              </w:rPr>
              <w:t>4</w:t>
            </w:r>
            <w:r w:rsidR="00103512">
              <w:rPr>
                <w:rFonts w:hint="eastAsia"/>
              </w:rPr>
              <w:t>0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Pr="00103512" w:rsidRDefault="00103512" w:rsidP="00092CCD">
            <w:pPr>
              <w:spacing w:line="240" w:lineRule="auto"/>
              <w:ind w:firstLine="1170"/>
            </w:pPr>
            <w:r>
              <w:rPr>
                <w:rFonts w:hint="eastAsia"/>
              </w:rPr>
              <w:t>Muddy puddles scripts (8 sheets)</w:t>
            </w:r>
          </w:p>
          <w:p w:rsidR="00F6216E" w:rsidRDefault="00092CCD">
            <w:pPr>
              <w:spacing w:line="240" w:lineRule="auto"/>
              <w:ind w:firstLine="1170"/>
            </w:pPr>
            <w:r>
              <w:rPr>
                <w:rFonts w:hint="eastAsia"/>
              </w:rPr>
              <w:t>projector</w:t>
            </w:r>
          </w:p>
          <w:p w:rsidR="00F6216E" w:rsidRDefault="00103512">
            <w:pPr>
              <w:spacing w:line="240" w:lineRule="auto"/>
              <w:ind w:firstLine="1170"/>
            </w:pPr>
            <w:r>
              <w:rPr>
                <w:rFonts w:hint="eastAsia"/>
              </w:rPr>
              <w:t>laptop book</w:t>
            </w:r>
          </w:p>
          <w:p w:rsidR="00F6216E" w:rsidRDefault="00496FB5" w:rsidP="00092CCD">
            <w:pPr>
              <w:spacing w:line="240" w:lineRule="auto"/>
            </w:pPr>
            <w:r>
              <w:rPr>
                <w:rFonts w:hint="eastAsia"/>
              </w:rPr>
              <w:t xml:space="preserve">                   PPT Material</w:t>
            </w:r>
          </w:p>
        </w:tc>
      </w:tr>
    </w:tbl>
    <w:p w:rsidR="00F6216E" w:rsidRPr="00496FB5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216E" w:rsidRDefault="00103512">
            <w:pPr>
              <w:spacing w:line="240" w:lineRule="auto"/>
              <w:ind w:left="720"/>
              <w:jc w:val="both"/>
            </w:pPr>
            <w:r>
              <w:t>T</w:t>
            </w:r>
            <w:r>
              <w:rPr>
                <w:rFonts w:hint="eastAsia"/>
              </w:rPr>
              <w:t>o learn vocabulary and expressions in this clip</w:t>
            </w:r>
          </w:p>
          <w:p w:rsidR="00F6216E" w:rsidRPr="00103512" w:rsidRDefault="00103512">
            <w:pPr>
              <w:spacing w:line="240" w:lineRule="auto"/>
              <w:ind w:left="720"/>
              <w:jc w:val="both"/>
            </w:pPr>
            <w:r>
              <w:t>T</w:t>
            </w:r>
            <w:r>
              <w:rPr>
                <w:rFonts w:hint="eastAsia"/>
              </w:rPr>
              <w:t>o predict the words meaning that students couldn`t know in this clip</w:t>
            </w:r>
          </w:p>
          <w:p w:rsidR="00F6216E" w:rsidRPr="00103512" w:rsidRDefault="00103512" w:rsidP="00103512">
            <w:pPr>
              <w:spacing w:line="240" w:lineRule="auto"/>
              <w:ind w:left="720"/>
              <w:jc w:val="both"/>
            </w:pPr>
            <w:r>
              <w:t>T</w:t>
            </w:r>
            <w:r>
              <w:rPr>
                <w:rFonts w:hint="eastAsia"/>
              </w:rPr>
              <w:t xml:space="preserve">o practice the basic sentence in this clip </w:t>
            </w:r>
          </w:p>
          <w:p w:rsidR="00F6216E" w:rsidRPr="00103512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103512">
            <w:pPr>
              <w:spacing w:line="240" w:lineRule="auto"/>
              <w:ind w:left="7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Listening : </w:t>
            </w:r>
            <w:r w:rsidR="00092CCD">
              <w:rPr>
                <w:rFonts w:hint="eastAsia"/>
              </w:rPr>
              <w:t>listening to teacher</w:t>
            </w:r>
            <w:r w:rsidR="00092CCD">
              <w:t>’</w:t>
            </w:r>
            <w:r w:rsidR="00092CCD">
              <w:rPr>
                <w:rFonts w:hint="eastAsia"/>
              </w:rPr>
              <w:t xml:space="preserve">s </w:t>
            </w:r>
            <w:r w:rsidR="00092CCD">
              <w:t>presentation</w:t>
            </w:r>
          </w:p>
          <w:p w:rsidR="00092CCD" w:rsidRDefault="00092CCD">
            <w:pPr>
              <w:spacing w:line="240" w:lineRule="auto"/>
              <w:ind w:left="7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Speaking : do a role play</w:t>
            </w:r>
          </w:p>
          <w:p w:rsidR="00092CCD" w:rsidRDefault="00092CCD" w:rsidP="00092CCD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Reading : reading the script, </w:t>
            </w:r>
            <w:r>
              <w:t>“</w:t>
            </w:r>
            <w:r>
              <w:rPr>
                <w:rFonts w:hint="eastAsia"/>
              </w:rPr>
              <w:t>Muddy Puddles</w:t>
            </w:r>
            <w:r>
              <w:t>”</w:t>
            </w:r>
          </w:p>
          <w:p w:rsidR="00F6216E" w:rsidRPr="00092CCD" w:rsidRDefault="00F6216E" w:rsidP="00AA2CC8">
            <w:pPr>
              <w:spacing w:line="240" w:lineRule="auto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624FEF">
            <w:pPr>
              <w:spacing w:line="240" w:lineRule="auto"/>
              <w:ind w:left="1980" w:hanging="1260"/>
            </w:pPr>
            <w:r>
              <w:t>L</w:t>
            </w:r>
            <w:r w:rsidR="00092CCD">
              <w:rPr>
                <w:rFonts w:hint="eastAsia"/>
              </w:rPr>
              <w:t>exis : expression that they could use in that</w:t>
            </w:r>
            <w:r>
              <w:rPr>
                <w:rFonts w:hint="eastAsia"/>
              </w:rPr>
              <w:t xml:space="preserve"> situations</w:t>
            </w:r>
          </w:p>
          <w:p w:rsidR="00F6216E" w:rsidRDefault="00624FEF" w:rsidP="00092CCD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 xml:space="preserve">Function : To practice the basic sentence and express what </w:t>
            </w:r>
            <w:r>
              <w:t>I</w:t>
            </w:r>
            <w:r>
              <w:rPr>
                <w:rFonts w:hint="eastAsia"/>
              </w:rPr>
              <w:t xml:space="preserve"> want to show in that situation</w:t>
            </w:r>
          </w:p>
        </w:tc>
      </w:tr>
    </w:tbl>
    <w:p w:rsidR="00F6216E" w:rsidRPr="00092CCD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F6216E" w:rsidRDefault="00624FEF">
            <w:pPr>
              <w:spacing w:line="240" w:lineRule="auto"/>
            </w:pPr>
            <w:r>
              <w:rPr>
                <w:rFonts w:hint="eastAsia"/>
              </w:rPr>
              <w:t xml:space="preserve">Students already know: 1. </w:t>
            </w:r>
            <w:r>
              <w:t>T</w:t>
            </w:r>
            <w:r>
              <w:rPr>
                <w:rFonts w:hint="eastAsia"/>
              </w:rPr>
              <w:t>he teacher`s style of teaching and the pace of the course.</w:t>
            </w:r>
          </w:p>
          <w:p w:rsidR="00F6216E" w:rsidRDefault="00624FEF" w:rsidP="00624FEF">
            <w:pPr>
              <w:spacing w:line="240" w:lineRule="auto"/>
            </w:pPr>
            <w:r>
              <w:rPr>
                <w:rFonts w:hint="eastAsia"/>
              </w:rPr>
              <w:t xml:space="preserve">                                      2. </w:t>
            </w:r>
            <w:proofErr w:type="gramStart"/>
            <w:r>
              <w:rPr>
                <w:rFonts w:hint="eastAsia"/>
              </w:rPr>
              <w:t>all</w:t>
            </w:r>
            <w:proofErr w:type="gramEnd"/>
            <w:r>
              <w:rPr>
                <w:rFonts w:hint="eastAsia"/>
              </w:rPr>
              <w:t xml:space="preserve"> students are Age 10 and up.</w:t>
            </w:r>
          </w:p>
        </w:tc>
      </w:tr>
    </w:tbl>
    <w:p w:rsidR="00F6216E" w:rsidRPr="00624FEF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6216E" w:rsidRDefault="00C776D6">
            <w:pPr>
              <w:spacing w:line="240" w:lineRule="auto"/>
              <w:ind w:left="450"/>
            </w:pPr>
            <w:r>
              <w:rPr>
                <w:rFonts w:hint="eastAsia"/>
              </w:rPr>
              <w:t>S</w:t>
            </w:r>
            <w:r w:rsidR="00624FEF">
              <w:rPr>
                <w:rFonts w:hint="eastAsia"/>
              </w:rPr>
              <w:t xml:space="preserve">tudents may not be able to </w:t>
            </w:r>
            <w:r>
              <w:rPr>
                <w:rFonts w:hint="eastAsia"/>
              </w:rPr>
              <w:t>understand the sentences.</w:t>
            </w:r>
          </w:p>
          <w:p w:rsidR="00F6216E" w:rsidRPr="00C776D6" w:rsidRDefault="00C776D6" w:rsidP="00C776D6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L</w:t>
            </w:r>
            <w:r>
              <w:rPr>
                <w:rFonts w:hint="eastAsia"/>
              </w:rPr>
              <w:t>et me show many sentences including the same word meaning.</w:t>
            </w:r>
          </w:p>
          <w:p w:rsidR="00F6216E" w:rsidRPr="00C776D6" w:rsidRDefault="00C776D6" w:rsidP="00C776D6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L</w:t>
            </w:r>
            <w:r>
              <w:rPr>
                <w:rFonts w:hint="eastAsia"/>
              </w:rPr>
              <w:t>et me comment to try relating the situation in this clip.</w:t>
            </w:r>
          </w:p>
          <w:p w:rsidR="00F6216E" w:rsidRPr="00C776D6" w:rsidRDefault="00C776D6">
            <w:pPr>
              <w:spacing w:line="240" w:lineRule="auto"/>
              <w:ind w:left="450"/>
            </w:pPr>
            <w:r>
              <w:rPr>
                <w:rFonts w:hint="eastAsia"/>
              </w:rPr>
              <w:t>Students may not be able to speak what they hear.</w:t>
            </w:r>
          </w:p>
          <w:p w:rsidR="00F6216E" w:rsidRPr="00C776D6" w:rsidRDefault="00C776D6" w:rsidP="00C776D6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S</w:t>
            </w:r>
            <w:r>
              <w:rPr>
                <w:rFonts w:hint="eastAsia"/>
              </w:rPr>
              <w:t>plit into words and practice to speak loudly</w:t>
            </w:r>
          </w:p>
          <w:p w:rsidR="00F6216E" w:rsidRDefault="00F6216E" w:rsidP="00C776D6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References:</w:t>
            </w:r>
          </w:p>
          <w:p w:rsidR="00F6216E" w:rsidRDefault="007860FB">
            <w:pPr>
              <w:spacing w:line="240" w:lineRule="auto"/>
            </w:pPr>
            <w:proofErr w:type="spellStart"/>
            <w:r>
              <w:rPr>
                <w:rFonts w:hint="eastAsia"/>
              </w:rPr>
              <w:t>Youtube</w:t>
            </w:r>
            <w:proofErr w:type="spellEnd"/>
            <w:r>
              <w:rPr>
                <w:rFonts w:hint="eastAsia"/>
              </w:rPr>
              <w:t xml:space="preserve"> ( </w:t>
            </w:r>
            <w:hyperlink r:id="rId8" w:history="1">
              <w:r w:rsidRPr="00100BC6">
                <w:rPr>
                  <w:rStyle w:val="af6"/>
                </w:rPr>
                <w:t>https://www.youtube.com/watch?v=UgA0wI1hjOk</w:t>
              </w:r>
            </w:hyperlink>
            <w:r>
              <w:rPr>
                <w:rFonts w:hint="eastAsia"/>
              </w:rPr>
              <w:t xml:space="preserve"> )</w:t>
            </w:r>
          </w:p>
        </w:tc>
      </w:tr>
    </w:tbl>
    <w:p w:rsidR="00F6216E" w:rsidRDefault="00F6216E" w:rsidP="00E10AC8"/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5354F8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 Projector</w:t>
            </w:r>
            <w:r w:rsidR="00496FB5">
              <w:rPr>
                <w:rFonts w:hint="eastAsia"/>
              </w:rPr>
              <w:t>, laptop book</w:t>
            </w:r>
            <w:r w:rsidR="00071A96">
              <w:rPr>
                <w:rFonts w:hint="eastAsia"/>
              </w:rPr>
              <w:t xml:space="preserve"> </w:t>
            </w:r>
            <w:r w:rsidR="00496FB5">
              <w:rPr>
                <w:rFonts w:hint="eastAsia"/>
              </w:rPr>
              <w:t>and PPT Material</w:t>
            </w:r>
          </w:p>
          <w:p w:rsidR="00F6216E" w:rsidRPr="005354F8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33A1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C776D6">
              <w:rPr>
                <w:rFonts w:hint="eastAsia"/>
              </w:rPr>
              <w:t>min</w:t>
            </w:r>
          </w:p>
        </w:tc>
        <w:tc>
          <w:tcPr>
            <w:tcW w:w="990" w:type="dxa"/>
          </w:tcPr>
          <w:p w:rsidR="00F6216E" w:rsidRDefault="00C776D6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5354F8">
            <w:pPr>
              <w:spacing w:line="240" w:lineRule="auto"/>
            </w:pPr>
            <w:r>
              <w:rPr>
                <w:rFonts w:hint="eastAsia"/>
              </w:rPr>
              <w:t xml:space="preserve">Guessing what </w:t>
            </w:r>
            <w:r>
              <w:t>I</w:t>
            </w:r>
            <w:r>
              <w:rPr>
                <w:rFonts w:hint="eastAsia"/>
              </w:rPr>
              <w:t xml:space="preserve"> am introducing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071A9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Hello everyone, How </w:t>
            </w:r>
            <w:r w:rsidR="00E10AC8">
              <w:rPr>
                <w:rFonts w:hint="eastAsia"/>
              </w:rPr>
              <w:t>was day, today?</w:t>
            </w:r>
          </w:p>
          <w:p w:rsidR="00E10AC8" w:rsidRDefault="00E10AC8">
            <w:pPr>
              <w:spacing w:line="240" w:lineRule="auto"/>
            </w:pPr>
            <w:r>
              <w:rPr>
                <w:rFonts w:hint="eastAsia"/>
              </w:rPr>
              <w:t>(greeting)</w:t>
            </w:r>
          </w:p>
          <w:p w:rsidR="00071A96" w:rsidRDefault="00071A96">
            <w:pPr>
              <w:spacing w:line="240" w:lineRule="auto"/>
              <w:rPr>
                <w:rFonts w:hint="eastAsia"/>
              </w:rPr>
            </w:pPr>
          </w:p>
          <w:p w:rsidR="00E10AC8" w:rsidRDefault="00E10AC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From now on, I`m </w:t>
            </w:r>
            <w:proofErr w:type="spellStart"/>
            <w:r>
              <w:rPr>
                <w:rFonts w:hint="eastAsia"/>
              </w:rPr>
              <w:t>gonna</w:t>
            </w:r>
            <w:proofErr w:type="spellEnd"/>
            <w:r>
              <w:rPr>
                <w:rFonts w:hint="eastAsia"/>
              </w:rPr>
              <w:t xml:space="preserve"> introduce my friends.</w:t>
            </w:r>
          </w:p>
          <w:p w:rsidR="00E10AC8" w:rsidRDefault="00E10AC8">
            <w:pPr>
              <w:spacing w:line="240" w:lineRule="auto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 xml:space="preserve"> have known them for 3 months, and they are very nice and fun and positive.</w:t>
            </w:r>
          </w:p>
          <w:p w:rsidR="00E10AC8" w:rsidRDefault="00E10AC8">
            <w:pPr>
              <w:spacing w:line="240" w:lineRule="auto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 xml:space="preserve">hey are very good friends. So that`s why </w:t>
            </w:r>
            <w:r>
              <w:t>I’</w:t>
            </w:r>
            <w:r>
              <w:rPr>
                <w:rFonts w:hint="eastAsia"/>
              </w:rPr>
              <w:t xml:space="preserve">m </w:t>
            </w:r>
            <w:proofErr w:type="spellStart"/>
            <w:r>
              <w:rPr>
                <w:rFonts w:hint="eastAsia"/>
              </w:rPr>
              <w:t>gonna</w:t>
            </w:r>
            <w:proofErr w:type="spellEnd"/>
            <w:r>
              <w:rPr>
                <w:rFonts w:hint="eastAsia"/>
              </w:rPr>
              <w:t xml:space="preserve"> introduce them for you.</w:t>
            </w:r>
          </w:p>
          <w:p w:rsidR="00E10AC8" w:rsidRDefault="00E10AC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Can you guess who they are?</w:t>
            </w:r>
          </w:p>
          <w:p w:rsidR="00E10AC8" w:rsidRDefault="00E10AC8">
            <w:pPr>
              <w:spacing w:line="240" w:lineRule="auto"/>
              <w:rPr>
                <w:rFonts w:hint="eastAsia"/>
              </w:rPr>
            </w:pPr>
          </w:p>
          <w:p w:rsidR="00E10AC8" w:rsidRDefault="00E10AC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(reaction)</w:t>
            </w:r>
          </w:p>
          <w:p w:rsidR="00E10AC8" w:rsidRDefault="00E10AC8">
            <w:pPr>
              <w:spacing w:line="240" w:lineRule="auto"/>
              <w:rPr>
                <w:rFonts w:hint="eastAsia"/>
              </w:rPr>
            </w:pPr>
          </w:p>
          <w:p w:rsidR="00E10AC8" w:rsidRDefault="00E10AC8">
            <w:pPr>
              <w:spacing w:line="240" w:lineRule="auto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 xml:space="preserve">his is </w:t>
            </w:r>
            <w:proofErr w:type="spellStart"/>
            <w:r>
              <w:rPr>
                <w:rFonts w:hint="eastAsia"/>
              </w:rPr>
              <w:t>Peppa</w:t>
            </w:r>
            <w:proofErr w:type="spellEnd"/>
            <w:r>
              <w:rPr>
                <w:rFonts w:hint="eastAsia"/>
              </w:rPr>
              <w:t xml:space="preserve"> Pig`s family.</w:t>
            </w:r>
          </w:p>
          <w:p w:rsidR="00E10AC8" w:rsidRDefault="00E10AC8">
            <w:pPr>
              <w:spacing w:line="240" w:lineRule="auto"/>
              <w:rPr>
                <w:rFonts w:hint="eastAsia"/>
              </w:rPr>
            </w:pPr>
          </w:p>
          <w:p w:rsidR="00E10AC8" w:rsidRDefault="00E10AC8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ould you like to see them?</w:t>
            </w:r>
          </w:p>
          <w:p w:rsidR="00E10AC8" w:rsidRDefault="00E10AC8">
            <w:pPr>
              <w:spacing w:line="240" w:lineRule="auto"/>
              <w:rPr>
                <w:rFonts w:hint="eastAsia"/>
              </w:rPr>
            </w:pPr>
          </w:p>
          <w:p w:rsidR="00496FB5" w:rsidRDefault="00496FB5">
            <w:pPr>
              <w:spacing w:line="240" w:lineRule="auto"/>
              <w:rPr>
                <w:rFonts w:hint="eastAsia"/>
              </w:rPr>
            </w:pPr>
            <w:r>
              <w:t>B</w:t>
            </w:r>
            <w:r>
              <w:rPr>
                <w:rFonts w:hint="eastAsia"/>
              </w:rPr>
              <w:t>efore we see them, we should know a few things.</w:t>
            </w:r>
          </w:p>
          <w:p w:rsidR="00496FB5" w:rsidRDefault="00496FB5">
            <w:pPr>
              <w:spacing w:line="240" w:lineRule="auto"/>
              <w:rPr>
                <w:rFonts w:hint="eastAsia"/>
              </w:rPr>
            </w:pPr>
          </w:p>
          <w:p w:rsidR="00496FB5" w:rsidRDefault="00496FB5">
            <w:pPr>
              <w:spacing w:line="240" w:lineRule="auto"/>
              <w:rPr>
                <w:rFonts w:hint="eastAsia"/>
              </w:rPr>
            </w:pPr>
            <w:r>
              <w:t>H</w:t>
            </w:r>
            <w:r>
              <w:rPr>
                <w:rFonts w:hint="eastAsia"/>
              </w:rPr>
              <w:t>old on to see my friends.</w:t>
            </w:r>
          </w:p>
          <w:p w:rsidR="00071A96" w:rsidRDefault="00071A96" w:rsidP="00071A96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051AF8" w:rsidRDefault="00051AF8" w:rsidP="00051AF8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 Projector, laptop book and PPT Material</w:t>
            </w:r>
          </w:p>
          <w:p w:rsidR="00F6216E" w:rsidRPr="00051AF8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0671AE">
            <w:pPr>
              <w:spacing w:line="240" w:lineRule="auto"/>
            </w:pPr>
            <w:r>
              <w:rPr>
                <w:rFonts w:hint="eastAsia"/>
              </w:rPr>
              <w:t>1</w:t>
            </w:r>
            <w:r w:rsidR="00AA2CC8">
              <w:rPr>
                <w:rFonts w:hint="eastAsia"/>
              </w:rPr>
              <w:t>0</w:t>
            </w:r>
            <w:r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</w:pPr>
          </w:p>
          <w:p w:rsidR="000671AE" w:rsidRDefault="000671AE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04" w:type="dxa"/>
          </w:tcPr>
          <w:p w:rsidR="000671AE" w:rsidRDefault="000671AE">
            <w:pPr>
              <w:spacing w:line="240" w:lineRule="auto"/>
            </w:pPr>
          </w:p>
          <w:p w:rsidR="00F6216E" w:rsidRDefault="005354F8">
            <w:pPr>
              <w:spacing w:line="240" w:lineRule="auto"/>
            </w:pPr>
            <w:r>
              <w:rPr>
                <w:rFonts w:hint="eastAsia"/>
              </w:rPr>
              <w:t xml:space="preserve">Listening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5354F8" w:rsidRDefault="005354F8">
            <w:pPr>
              <w:spacing w:line="240" w:lineRule="auto"/>
              <w:rPr>
                <w:rFonts w:hint="eastAsia"/>
              </w:rPr>
            </w:pPr>
          </w:p>
          <w:p w:rsidR="005354F8" w:rsidRDefault="00496FB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Okay, Let</w:t>
            </w:r>
            <w:r>
              <w:t>’</w:t>
            </w:r>
            <w:r>
              <w:rPr>
                <w:rFonts w:hint="eastAsia"/>
              </w:rPr>
              <w:t>s see the screen.</w:t>
            </w:r>
          </w:p>
          <w:p w:rsidR="00496FB5" w:rsidRDefault="00496FB5">
            <w:pPr>
              <w:spacing w:line="240" w:lineRule="auto"/>
              <w:rPr>
                <w:rFonts w:hint="eastAsia"/>
              </w:rPr>
            </w:pPr>
          </w:p>
          <w:p w:rsidR="00A475A3" w:rsidRDefault="00496FB5">
            <w:pPr>
              <w:spacing w:line="240" w:lineRule="auto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>hey are a few sentences and a few words to learn</w:t>
            </w:r>
            <w:r w:rsidR="00A475A3">
              <w:rPr>
                <w:rFonts w:hint="eastAsia"/>
              </w:rPr>
              <w:t xml:space="preserve"> today</w:t>
            </w:r>
          </w:p>
          <w:p w:rsidR="00A475A3" w:rsidRDefault="00A475A3">
            <w:pPr>
              <w:spacing w:line="240" w:lineRule="auto"/>
              <w:rPr>
                <w:rFonts w:hint="eastAsia"/>
              </w:rPr>
            </w:pPr>
          </w:p>
          <w:p w:rsidR="00496FB5" w:rsidRDefault="00A475A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Let`s learn the sentence first.</w:t>
            </w:r>
            <w:r w:rsidR="00496FB5">
              <w:rPr>
                <w:rFonts w:hint="eastAsia"/>
              </w:rPr>
              <w:t>.</w:t>
            </w:r>
          </w:p>
          <w:p w:rsidR="005354F8" w:rsidRDefault="005354F8">
            <w:pPr>
              <w:spacing w:line="240" w:lineRule="auto"/>
              <w:rPr>
                <w:rFonts w:hint="eastAsia"/>
              </w:rPr>
            </w:pPr>
          </w:p>
          <w:p w:rsidR="00496FB5" w:rsidRDefault="00496FB5">
            <w:pPr>
              <w:spacing w:line="240" w:lineRule="auto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entences</w:t>
            </w:r>
          </w:p>
          <w:p w:rsidR="00496FB5" w:rsidRDefault="00051AF8" w:rsidP="00051AF8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It`s stop raining.</w:t>
            </w:r>
          </w:p>
          <w:p w:rsidR="00051AF8" w:rsidRDefault="00051AF8" w:rsidP="00051AF8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Can we go out to play?</w:t>
            </w:r>
          </w:p>
          <w:p w:rsidR="00051AF8" w:rsidRDefault="00051AF8" w:rsidP="00051AF8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There`s are really big puddle</w:t>
            </w:r>
          </w:p>
          <w:p w:rsidR="00051AF8" w:rsidRDefault="00051AF8" w:rsidP="00051AF8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Guess what we`ve been doing</w:t>
            </w:r>
          </w:p>
          <w:p w:rsidR="00051AF8" w:rsidRDefault="00051AF8" w:rsidP="00051AF8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Look at the mess you`re in</w:t>
            </w:r>
          </w:p>
          <w:p w:rsidR="00051AF8" w:rsidRDefault="00051AF8" w:rsidP="00051AF8">
            <w:pPr>
              <w:spacing w:line="240" w:lineRule="auto"/>
              <w:rPr>
                <w:rFonts w:hint="eastAsia"/>
              </w:rPr>
            </w:pPr>
          </w:p>
          <w:p w:rsidR="00051AF8" w:rsidRDefault="00051AF8" w:rsidP="00051AF8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ords</w:t>
            </w:r>
          </w:p>
          <w:p w:rsidR="00051AF8" w:rsidRDefault="00051AF8" w:rsidP="00051AF8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  <w:rPr>
                <w:rFonts w:hint="eastAsia"/>
              </w:rPr>
            </w:pPr>
            <w:r>
              <w:t>J</w:t>
            </w:r>
            <w:r>
              <w:rPr>
                <w:rFonts w:hint="eastAsia"/>
              </w:rPr>
              <w:t>ump</w:t>
            </w:r>
          </w:p>
          <w:p w:rsidR="00051AF8" w:rsidRDefault="00051AF8" w:rsidP="00051AF8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Look after</w:t>
            </w:r>
          </w:p>
          <w:p w:rsidR="00051AF8" w:rsidRDefault="00051AF8" w:rsidP="00051AF8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  <w:rPr>
                <w:rFonts w:hint="eastAsia"/>
              </w:rPr>
            </w:pPr>
            <w:r>
              <w:t>F</w:t>
            </w:r>
            <w:r>
              <w:rPr>
                <w:rFonts w:hint="eastAsia"/>
              </w:rPr>
              <w:t>ind</w:t>
            </w:r>
          </w:p>
          <w:p w:rsidR="00051AF8" w:rsidRDefault="00051AF8" w:rsidP="00051AF8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Have a lot of fun</w:t>
            </w:r>
          </w:p>
          <w:p w:rsidR="00051AF8" w:rsidRDefault="00051AF8" w:rsidP="00051AF8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  <w:rPr>
                <w:rFonts w:hint="eastAsia"/>
              </w:rPr>
            </w:pPr>
            <w:r>
              <w:t>C</w:t>
            </w:r>
            <w:r>
              <w:rPr>
                <w:rFonts w:hint="eastAsia"/>
              </w:rPr>
              <w:t>heck</w:t>
            </w:r>
          </w:p>
          <w:p w:rsidR="00051AF8" w:rsidRDefault="00051AF8" w:rsidP="00051AF8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Have a bath</w:t>
            </w:r>
          </w:p>
          <w:p w:rsidR="00051AF8" w:rsidRDefault="00051AF8" w:rsidP="00051AF8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ear</w:t>
            </w:r>
          </w:p>
          <w:p w:rsidR="00051AF8" w:rsidRPr="00496FB5" w:rsidRDefault="00051AF8" w:rsidP="00051AF8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C</w:t>
            </w:r>
            <w:r>
              <w:rPr>
                <w:rFonts w:hint="eastAsia"/>
              </w:rPr>
              <w:t>lean up</w:t>
            </w:r>
          </w:p>
          <w:p w:rsidR="000671AE" w:rsidRPr="000671AE" w:rsidRDefault="000671AE" w:rsidP="00496FB5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051AF8" w:rsidRDefault="00051AF8" w:rsidP="00051AF8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 Projector, laptop book and PPT Material</w:t>
            </w:r>
          </w:p>
          <w:p w:rsidR="00F6216E" w:rsidRPr="00051AF8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E10AC8">
            <w:pPr>
              <w:spacing w:line="240" w:lineRule="auto"/>
            </w:pPr>
            <w:r>
              <w:rPr>
                <w:rFonts w:hint="eastAsia"/>
              </w:rPr>
              <w:t>15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AA2CC8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04" w:type="dxa"/>
          </w:tcPr>
          <w:p w:rsidR="00F6216E" w:rsidRDefault="006D5806">
            <w:pPr>
              <w:spacing w:line="240" w:lineRule="auto"/>
            </w:pPr>
            <w:r>
              <w:t>R</w:t>
            </w:r>
            <w:r>
              <w:rPr>
                <w:rFonts w:hint="eastAsia"/>
              </w:rPr>
              <w:t>ead it</w:t>
            </w:r>
            <w:bookmarkStart w:id="0" w:name="_GoBack"/>
            <w:bookmarkEnd w:id="0"/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AA2CC8" w:rsidRDefault="003362B3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e all are ready to see my friends.</w:t>
            </w:r>
          </w:p>
          <w:p w:rsidR="003362B3" w:rsidRDefault="003362B3">
            <w:pPr>
              <w:spacing w:line="240" w:lineRule="auto"/>
              <w:rPr>
                <w:rFonts w:hint="eastAsia"/>
              </w:rPr>
            </w:pPr>
          </w:p>
          <w:p w:rsidR="003362B3" w:rsidRDefault="003362B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Now, Let</w:t>
            </w:r>
            <w:r>
              <w:t>’</w:t>
            </w:r>
            <w:r>
              <w:rPr>
                <w:rFonts w:hint="eastAsia"/>
              </w:rPr>
              <w:t>s see my friends.</w:t>
            </w:r>
          </w:p>
          <w:p w:rsidR="003362B3" w:rsidRDefault="003362B3">
            <w:pPr>
              <w:spacing w:line="240" w:lineRule="auto"/>
              <w:rPr>
                <w:rFonts w:hint="eastAsia"/>
              </w:rPr>
            </w:pPr>
          </w:p>
          <w:p w:rsidR="003362B3" w:rsidRDefault="003362B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(watching)</w:t>
            </w:r>
          </w:p>
          <w:p w:rsidR="003362B3" w:rsidRDefault="003362B3">
            <w:pPr>
              <w:spacing w:line="240" w:lineRule="auto"/>
              <w:rPr>
                <w:rFonts w:hint="eastAsia"/>
              </w:rPr>
            </w:pPr>
          </w:p>
          <w:p w:rsidR="003362B3" w:rsidRDefault="003362B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Now, I`ll give you a script of </w:t>
            </w:r>
            <w:proofErr w:type="spellStart"/>
            <w:r>
              <w:rPr>
                <w:rFonts w:hint="eastAsia"/>
              </w:rPr>
              <w:t>Peppa</w:t>
            </w:r>
            <w:proofErr w:type="spellEnd"/>
            <w:r>
              <w:rPr>
                <w:rFonts w:hint="eastAsia"/>
              </w:rPr>
              <w:t xml:space="preserve"> Pig.</w:t>
            </w:r>
          </w:p>
          <w:p w:rsidR="00A475A3" w:rsidRDefault="003362B3">
            <w:pPr>
              <w:spacing w:line="240" w:lineRule="auto"/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 xml:space="preserve">nd </w:t>
            </w:r>
            <w:r w:rsidR="005E1EEE">
              <w:rPr>
                <w:rFonts w:hint="eastAsia"/>
              </w:rPr>
              <w:t xml:space="preserve">then Now, we </w:t>
            </w:r>
            <w:proofErr w:type="spellStart"/>
            <w:r w:rsidR="005E1EEE">
              <w:rPr>
                <w:rFonts w:hint="eastAsia"/>
              </w:rPr>
              <w:t>gonna</w:t>
            </w:r>
            <w:proofErr w:type="spellEnd"/>
            <w:r w:rsidR="005E1EEE">
              <w:rPr>
                <w:rFonts w:hint="eastAsia"/>
              </w:rPr>
              <w:t xml:space="preserve"> </w:t>
            </w:r>
            <w:r w:rsidR="00A475A3">
              <w:rPr>
                <w:rFonts w:hint="eastAsia"/>
              </w:rPr>
              <w:t xml:space="preserve">do a role-play. </w:t>
            </w:r>
            <w:r w:rsidR="00A75ED2">
              <w:rPr>
                <w:rFonts w:hint="eastAsia"/>
              </w:rPr>
              <w:t xml:space="preserve">It can be difficult. </w:t>
            </w:r>
            <w:r w:rsidR="00A75ED2">
              <w:t>S</w:t>
            </w:r>
            <w:r w:rsidR="00A75ED2">
              <w:rPr>
                <w:rFonts w:hint="eastAsia"/>
              </w:rPr>
              <w:t xml:space="preserve">o </w:t>
            </w:r>
            <w:r w:rsidR="00A475A3">
              <w:rPr>
                <w:rFonts w:hint="eastAsia"/>
              </w:rPr>
              <w:t>i split into 2 step</w:t>
            </w:r>
            <w:r w:rsidR="00A75ED2">
              <w:rPr>
                <w:rFonts w:hint="eastAsia"/>
              </w:rPr>
              <w:t>s</w:t>
            </w:r>
            <w:r w:rsidR="00A475A3">
              <w:rPr>
                <w:rFonts w:hint="eastAsia"/>
              </w:rPr>
              <w:t xml:space="preserve"> to make it easy. </w:t>
            </w:r>
          </w:p>
          <w:p w:rsidR="00A475A3" w:rsidRDefault="00A475A3">
            <w:pPr>
              <w:spacing w:line="240" w:lineRule="auto"/>
              <w:rPr>
                <w:rFonts w:hint="eastAsia"/>
              </w:rPr>
            </w:pPr>
          </w:p>
          <w:p w:rsidR="00A475A3" w:rsidRDefault="00A475A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1 </w:t>
            </w:r>
            <w:proofErr w:type="gramStart"/>
            <w:r>
              <w:rPr>
                <w:rFonts w:hint="eastAsia"/>
              </w:rPr>
              <w:t>step :</w:t>
            </w:r>
            <w:proofErr w:type="gramEnd"/>
            <w:r>
              <w:rPr>
                <w:rFonts w:hint="eastAsia"/>
              </w:rPr>
              <w:t xml:space="preserve"> just say it deep in the chara</w:t>
            </w:r>
            <w:r w:rsidR="00A75ED2">
              <w:rPr>
                <w:rFonts w:hint="eastAsia"/>
              </w:rPr>
              <w:t>c</w:t>
            </w:r>
            <w:r>
              <w:rPr>
                <w:rFonts w:hint="eastAsia"/>
              </w:rPr>
              <w:t>ter</w:t>
            </w:r>
            <w:r w:rsidR="00A75ED2">
              <w:rPr>
                <w:rFonts w:hint="eastAsia"/>
              </w:rPr>
              <w:t>, sitting in the chair.</w:t>
            </w:r>
            <w:r>
              <w:rPr>
                <w:rFonts w:hint="eastAsia"/>
              </w:rPr>
              <w:t xml:space="preserve"> </w:t>
            </w:r>
          </w:p>
          <w:p w:rsidR="00A475A3" w:rsidRDefault="00A475A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2 step : </w:t>
            </w:r>
            <w:r w:rsidR="00A75ED2">
              <w:rPr>
                <w:rFonts w:hint="eastAsia"/>
              </w:rPr>
              <w:t xml:space="preserve">come out to here </w:t>
            </w:r>
            <w:r>
              <w:rPr>
                <w:rFonts w:hint="eastAsia"/>
              </w:rPr>
              <w:t>act out a role</w:t>
            </w:r>
            <w:r w:rsidR="00A75ED2">
              <w:rPr>
                <w:rFonts w:hint="eastAsia"/>
              </w:rPr>
              <w:t xml:space="preserve"> </w:t>
            </w:r>
          </w:p>
          <w:p w:rsidR="00A475A3" w:rsidRPr="00A75ED2" w:rsidRDefault="00A475A3">
            <w:pPr>
              <w:spacing w:line="240" w:lineRule="auto"/>
              <w:rPr>
                <w:rFonts w:hint="eastAsia"/>
              </w:rPr>
            </w:pPr>
          </w:p>
          <w:p w:rsidR="003362B3" w:rsidRDefault="00A75ED2">
            <w:pPr>
              <w:spacing w:line="240" w:lineRule="auto"/>
              <w:rPr>
                <w:rFonts w:hint="eastAsia"/>
              </w:rPr>
            </w:pPr>
            <w:r>
              <w:t>B</w:t>
            </w:r>
            <w:r>
              <w:rPr>
                <w:rFonts w:hint="eastAsia"/>
              </w:rPr>
              <w:t xml:space="preserve">efore we start, we should </w:t>
            </w:r>
            <w:r w:rsidR="005E1EEE">
              <w:rPr>
                <w:rFonts w:hint="eastAsia"/>
              </w:rPr>
              <w:t xml:space="preserve">decide the character in the </w:t>
            </w:r>
            <w:proofErr w:type="spellStart"/>
            <w:r w:rsidR="005E1EEE">
              <w:rPr>
                <w:rFonts w:hint="eastAsia"/>
              </w:rPr>
              <w:t>Peppa</w:t>
            </w:r>
            <w:proofErr w:type="spellEnd"/>
            <w:r w:rsidR="005E1EEE">
              <w:rPr>
                <w:rFonts w:hint="eastAsia"/>
              </w:rPr>
              <w:t xml:space="preserve"> Pig.</w:t>
            </w:r>
          </w:p>
          <w:p w:rsidR="005E1EEE" w:rsidRDefault="005E1EEE">
            <w:pPr>
              <w:spacing w:line="240" w:lineRule="auto"/>
              <w:rPr>
                <w:rFonts w:hint="eastAsia"/>
              </w:rPr>
            </w:pPr>
          </w:p>
          <w:p w:rsidR="005E1EEE" w:rsidRDefault="005E1EE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There are 5 Characters.</w:t>
            </w:r>
          </w:p>
          <w:p w:rsidR="00A75ED2" w:rsidRDefault="00A75ED2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h</w:t>
            </w:r>
            <w:r>
              <w:rPr>
                <w:rFonts w:hint="eastAsia"/>
              </w:rPr>
              <w:t>is is Narrator.</w:t>
            </w:r>
          </w:p>
          <w:p w:rsidR="005E1EEE" w:rsidRDefault="005E1EEE">
            <w:pPr>
              <w:spacing w:line="240" w:lineRule="auto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 xml:space="preserve">his is </w:t>
            </w:r>
            <w:proofErr w:type="spellStart"/>
            <w:r>
              <w:rPr>
                <w:rFonts w:hint="eastAsia"/>
              </w:rPr>
              <w:t>Peppa</w:t>
            </w:r>
            <w:proofErr w:type="spellEnd"/>
            <w:r>
              <w:rPr>
                <w:rFonts w:hint="eastAsia"/>
              </w:rPr>
              <w:t xml:space="preserve"> Pig 1</w:t>
            </w:r>
            <w:r w:rsidR="00A75ED2">
              <w:rPr>
                <w:rFonts w:hint="eastAsia"/>
              </w:rPr>
              <w:t>.</w:t>
            </w:r>
          </w:p>
          <w:p w:rsidR="005E1EEE" w:rsidRDefault="005E1EE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This is </w:t>
            </w:r>
            <w:proofErr w:type="spellStart"/>
            <w:r>
              <w:rPr>
                <w:rFonts w:hint="eastAsia"/>
              </w:rPr>
              <w:t>Peppa</w:t>
            </w:r>
            <w:proofErr w:type="spellEnd"/>
            <w:r>
              <w:rPr>
                <w:rFonts w:hint="eastAsia"/>
              </w:rPr>
              <w:t xml:space="preserve"> Pig 2</w:t>
            </w:r>
            <w:r w:rsidR="00A75ED2">
              <w:rPr>
                <w:rFonts w:hint="eastAsia"/>
              </w:rPr>
              <w:t>.</w:t>
            </w:r>
          </w:p>
          <w:p w:rsidR="005E1EEE" w:rsidRDefault="005E1EE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This is Daddy Pig</w:t>
            </w:r>
            <w:r w:rsidR="00A75ED2">
              <w:rPr>
                <w:rFonts w:hint="eastAsia"/>
              </w:rPr>
              <w:t>.</w:t>
            </w:r>
          </w:p>
          <w:p w:rsidR="005E1EEE" w:rsidRDefault="005E1EE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This is Mummy Pig</w:t>
            </w:r>
            <w:r w:rsidR="00A75ED2">
              <w:rPr>
                <w:rFonts w:hint="eastAsia"/>
              </w:rPr>
              <w:t>.</w:t>
            </w:r>
          </w:p>
          <w:p w:rsidR="005E1EEE" w:rsidRDefault="005E1EEE">
            <w:pPr>
              <w:spacing w:line="240" w:lineRule="auto"/>
              <w:rPr>
                <w:rFonts w:hint="eastAsia"/>
              </w:rPr>
            </w:pPr>
          </w:p>
          <w:p w:rsidR="005E1EEE" w:rsidRDefault="005E1EE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Who want to say as </w:t>
            </w:r>
            <w:proofErr w:type="spellStart"/>
            <w:r>
              <w:rPr>
                <w:rFonts w:hint="eastAsia"/>
              </w:rPr>
              <w:t>Peppa</w:t>
            </w:r>
            <w:proofErr w:type="spellEnd"/>
            <w:r>
              <w:rPr>
                <w:rFonts w:hint="eastAsia"/>
              </w:rPr>
              <w:t xml:space="preserve"> Pig1?</w:t>
            </w:r>
          </w:p>
          <w:p w:rsidR="005E1EEE" w:rsidRDefault="005E1EEE" w:rsidP="005E1EE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Who want to say as </w:t>
            </w:r>
            <w:proofErr w:type="spellStart"/>
            <w:r>
              <w:rPr>
                <w:rFonts w:hint="eastAsia"/>
              </w:rPr>
              <w:t>Peppa</w:t>
            </w:r>
            <w:proofErr w:type="spellEnd"/>
            <w:r>
              <w:rPr>
                <w:rFonts w:hint="eastAsia"/>
              </w:rPr>
              <w:t xml:space="preserve"> Pig2</w:t>
            </w:r>
            <w:r>
              <w:rPr>
                <w:rFonts w:hint="eastAsia"/>
              </w:rPr>
              <w:t>?</w:t>
            </w:r>
          </w:p>
          <w:p w:rsidR="005E1EEE" w:rsidRDefault="005E1EEE" w:rsidP="005E1EE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Who want to say as </w:t>
            </w:r>
            <w:r>
              <w:rPr>
                <w:rFonts w:hint="eastAsia"/>
              </w:rPr>
              <w:t>Daddy Pig</w:t>
            </w:r>
            <w:r>
              <w:rPr>
                <w:rFonts w:hint="eastAsia"/>
              </w:rPr>
              <w:t>?</w:t>
            </w:r>
          </w:p>
          <w:p w:rsidR="005E1EEE" w:rsidRDefault="005E1EEE" w:rsidP="005E1EE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Who want to say as Mummy Pig</w:t>
            </w:r>
            <w:r>
              <w:rPr>
                <w:rFonts w:hint="eastAsia"/>
              </w:rPr>
              <w:t>?</w:t>
            </w:r>
          </w:p>
          <w:p w:rsidR="005E1EEE" w:rsidRDefault="005E1EEE">
            <w:pPr>
              <w:spacing w:line="240" w:lineRule="auto"/>
              <w:rPr>
                <w:rFonts w:hint="eastAsia"/>
              </w:rPr>
            </w:pPr>
          </w:p>
          <w:p w:rsidR="00A75ED2" w:rsidRDefault="00A75ED2">
            <w:pPr>
              <w:spacing w:line="240" w:lineRule="auto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omeone is ~.</w:t>
            </w:r>
          </w:p>
          <w:p w:rsidR="00A75ED2" w:rsidRDefault="00A75ED2">
            <w:pPr>
              <w:spacing w:line="240" w:lineRule="auto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omeone is ~.</w:t>
            </w:r>
          </w:p>
          <w:p w:rsidR="00A75ED2" w:rsidRDefault="00A75ED2">
            <w:pPr>
              <w:spacing w:line="240" w:lineRule="auto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omeone is ~.</w:t>
            </w:r>
          </w:p>
          <w:p w:rsidR="00A75ED2" w:rsidRDefault="00A75ED2">
            <w:pPr>
              <w:spacing w:line="240" w:lineRule="auto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omeone is ~.</w:t>
            </w:r>
          </w:p>
          <w:p w:rsidR="00A75ED2" w:rsidRDefault="00A75ED2">
            <w:pPr>
              <w:spacing w:line="240" w:lineRule="auto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omeone is ~.</w:t>
            </w:r>
          </w:p>
          <w:p w:rsidR="00A75ED2" w:rsidRDefault="00A75ED2">
            <w:pPr>
              <w:spacing w:line="240" w:lineRule="auto"/>
              <w:rPr>
                <w:rFonts w:hint="eastAsia"/>
              </w:rPr>
            </w:pPr>
          </w:p>
          <w:p w:rsidR="00A75ED2" w:rsidRDefault="00A75ED2">
            <w:pPr>
              <w:spacing w:line="240" w:lineRule="auto"/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>nd then Let`s read the script</w:t>
            </w:r>
          </w:p>
          <w:p w:rsidR="00A75ED2" w:rsidRDefault="00A75ED2">
            <w:pPr>
              <w:spacing w:line="240" w:lineRule="auto"/>
              <w:rPr>
                <w:rFonts w:hint="eastAsia"/>
              </w:rPr>
            </w:pPr>
          </w:p>
          <w:p w:rsidR="000572FE" w:rsidRPr="003362B3" w:rsidRDefault="006D5806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read it again with emotion</w:t>
            </w:r>
          </w:p>
        </w:tc>
      </w:tr>
    </w:tbl>
    <w:p w:rsidR="00F6216E" w:rsidRPr="003362B3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051AF8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051AF8" w:rsidRDefault="00051AF8" w:rsidP="00051AF8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 Projector, laptop book and PPT Material</w:t>
            </w:r>
          </w:p>
          <w:p w:rsidR="00051AF8" w:rsidRPr="00051AF8" w:rsidRDefault="00051AF8" w:rsidP="00051AF8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33A19" w:rsidRDefault="00F33A1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33A19" w:rsidRDefault="00F33A1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10</w:t>
            </w: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AA2CC8" w:rsidRDefault="00AA2CC8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F33A19" w:rsidRDefault="00F33A19">
            <w:pPr>
              <w:spacing w:line="240" w:lineRule="auto"/>
            </w:pPr>
          </w:p>
        </w:tc>
        <w:tc>
          <w:tcPr>
            <w:tcW w:w="3330" w:type="dxa"/>
          </w:tcPr>
          <w:p w:rsidR="00AA2CC8" w:rsidRDefault="00AA2CC8">
            <w:pPr>
              <w:spacing w:line="240" w:lineRule="auto"/>
            </w:pPr>
          </w:p>
          <w:p w:rsidR="00F6216E" w:rsidRDefault="00A475A3" w:rsidP="00A475A3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ct out</w:t>
            </w:r>
          </w:p>
        </w:tc>
        <w:tc>
          <w:tcPr>
            <w:tcW w:w="4428" w:type="dxa"/>
          </w:tcPr>
          <w:p w:rsidR="00496FB5" w:rsidRDefault="00496FB5" w:rsidP="00496FB5">
            <w:pPr>
              <w:spacing w:line="240" w:lineRule="auto"/>
              <w:rPr>
                <w:rFonts w:hint="eastAsia"/>
              </w:rPr>
            </w:pPr>
          </w:p>
          <w:p w:rsidR="000572FE" w:rsidRDefault="000572FE" w:rsidP="00496FB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Now, we </w:t>
            </w:r>
            <w:proofErr w:type="spellStart"/>
            <w:r>
              <w:rPr>
                <w:rFonts w:hint="eastAsia"/>
              </w:rPr>
              <w:t>gonna</w:t>
            </w:r>
            <w:proofErr w:type="spellEnd"/>
            <w:r>
              <w:rPr>
                <w:rFonts w:hint="eastAsia"/>
              </w:rPr>
              <w:t xml:space="preserve"> go 2 step.</w:t>
            </w:r>
          </w:p>
          <w:p w:rsidR="000572FE" w:rsidRDefault="000572FE" w:rsidP="00496FB5">
            <w:pPr>
              <w:spacing w:line="240" w:lineRule="auto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 xml:space="preserve"> like to see my friends again for you to get better acting out</w:t>
            </w:r>
          </w:p>
          <w:p w:rsidR="000572FE" w:rsidRDefault="000572FE" w:rsidP="00496FB5">
            <w:pPr>
              <w:spacing w:line="240" w:lineRule="auto"/>
              <w:rPr>
                <w:rFonts w:hint="eastAsia"/>
              </w:rPr>
            </w:pPr>
          </w:p>
          <w:p w:rsidR="00A75ED2" w:rsidRDefault="00A75ED2" w:rsidP="00496FB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(Watching a clip again)</w:t>
            </w:r>
          </w:p>
          <w:p w:rsidR="000572FE" w:rsidRDefault="000572FE" w:rsidP="00496FB5">
            <w:pPr>
              <w:spacing w:line="240" w:lineRule="auto"/>
              <w:rPr>
                <w:rFonts w:hint="eastAsia"/>
              </w:rPr>
            </w:pPr>
          </w:p>
          <w:p w:rsidR="000572FE" w:rsidRDefault="000572FE" w:rsidP="00496FB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I`ll give you 5 minutes.</w:t>
            </w:r>
          </w:p>
          <w:p w:rsidR="000572FE" w:rsidRDefault="000572FE" w:rsidP="00496FB5">
            <w:pPr>
              <w:spacing w:line="240" w:lineRule="auto"/>
              <w:rPr>
                <w:rFonts w:hint="eastAsia"/>
              </w:rPr>
            </w:pPr>
          </w:p>
          <w:p w:rsidR="000572FE" w:rsidRDefault="000572FE" w:rsidP="00496FB5">
            <w:pPr>
              <w:spacing w:line="240" w:lineRule="auto"/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 xml:space="preserve">on`t feel </w:t>
            </w:r>
            <w:r>
              <w:t>pressured</w:t>
            </w:r>
            <w:r>
              <w:rPr>
                <w:rFonts w:hint="eastAsia"/>
              </w:rPr>
              <w:t>.</w:t>
            </w:r>
          </w:p>
          <w:p w:rsidR="000572FE" w:rsidRDefault="000572FE" w:rsidP="00496FB5">
            <w:pPr>
              <w:spacing w:line="240" w:lineRule="auto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 xml:space="preserve">he more </w:t>
            </w:r>
            <w:proofErr w:type="gramStart"/>
            <w:r>
              <w:rPr>
                <w:rFonts w:hint="eastAsia"/>
              </w:rPr>
              <w:t>memorized,</w:t>
            </w:r>
            <w:proofErr w:type="gramEnd"/>
            <w:r>
              <w:rPr>
                <w:rFonts w:hint="eastAsia"/>
              </w:rPr>
              <w:t xml:space="preserve"> the better.</w:t>
            </w:r>
          </w:p>
          <w:p w:rsidR="000572FE" w:rsidRDefault="000572FE" w:rsidP="00496FB5">
            <w:pPr>
              <w:spacing w:line="240" w:lineRule="auto"/>
              <w:rPr>
                <w:rFonts w:hint="eastAsia"/>
              </w:rPr>
            </w:pPr>
          </w:p>
          <w:p w:rsidR="000572FE" w:rsidRDefault="000572FE" w:rsidP="00496FB5">
            <w:pPr>
              <w:spacing w:line="240" w:lineRule="auto"/>
              <w:rPr>
                <w:rFonts w:hint="eastAsia"/>
              </w:rPr>
            </w:pPr>
            <w:r>
              <w:t>B</w:t>
            </w:r>
            <w:r>
              <w:rPr>
                <w:rFonts w:hint="eastAsia"/>
              </w:rPr>
              <w:t xml:space="preserve">ut just focus on acting out like </w:t>
            </w:r>
            <w:r w:rsidR="006D5806">
              <w:rPr>
                <w:rFonts w:hint="eastAsia"/>
              </w:rPr>
              <w:t>you really are</w:t>
            </w:r>
            <w:r>
              <w:rPr>
                <w:rFonts w:hint="eastAsia"/>
              </w:rPr>
              <w:t xml:space="preserve"> </w:t>
            </w:r>
            <w:r w:rsidR="006D5806">
              <w:rPr>
                <w:rFonts w:hint="eastAsia"/>
              </w:rPr>
              <w:t xml:space="preserve">a </w:t>
            </w:r>
            <w:r>
              <w:rPr>
                <w:rFonts w:hint="eastAsia"/>
              </w:rPr>
              <w:t>character.</w:t>
            </w:r>
          </w:p>
          <w:p w:rsidR="006D5806" w:rsidRDefault="006D5806" w:rsidP="00496FB5">
            <w:pPr>
              <w:spacing w:line="240" w:lineRule="auto"/>
              <w:rPr>
                <w:rFonts w:hint="eastAsia"/>
              </w:rPr>
            </w:pPr>
          </w:p>
          <w:p w:rsidR="006D5806" w:rsidRDefault="006D5806" w:rsidP="00496FB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Okay, Time is up.</w:t>
            </w:r>
          </w:p>
          <w:p w:rsidR="006D5806" w:rsidRDefault="006D5806" w:rsidP="00496FB5">
            <w:pPr>
              <w:spacing w:line="240" w:lineRule="auto"/>
              <w:rPr>
                <w:rFonts w:hint="eastAsia"/>
              </w:rPr>
            </w:pPr>
          </w:p>
          <w:p w:rsidR="006D5806" w:rsidRDefault="006D5806" w:rsidP="00496FB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Come out to here!! PLZ</w:t>
            </w:r>
          </w:p>
          <w:p w:rsidR="006D5806" w:rsidRDefault="006D5806" w:rsidP="00496FB5">
            <w:pPr>
              <w:spacing w:line="240" w:lineRule="auto"/>
              <w:rPr>
                <w:rFonts w:hint="eastAsia"/>
              </w:rPr>
            </w:pPr>
          </w:p>
          <w:p w:rsidR="006D5806" w:rsidRDefault="006D5806" w:rsidP="00496FB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You ready? Let</w:t>
            </w:r>
            <w:r>
              <w:t>’</w:t>
            </w:r>
            <w:r>
              <w:rPr>
                <w:rFonts w:hint="eastAsia"/>
              </w:rPr>
              <w:t>s start it.</w:t>
            </w:r>
          </w:p>
          <w:p w:rsidR="00A75ED2" w:rsidRDefault="00A75ED2" w:rsidP="00496FB5">
            <w:pPr>
              <w:spacing w:line="240" w:lineRule="auto"/>
              <w:rPr>
                <w:rFonts w:hint="eastAsia"/>
              </w:rPr>
            </w:pPr>
          </w:p>
          <w:p w:rsidR="006D5806" w:rsidRDefault="006D5806" w:rsidP="00496FB5">
            <w:pPr>
              <w:spacing w:line="240" w:lineRule="auto"/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 xml:space="preserve">id you have a </w:t>
            </w:r>
            <w:proofErr w:type="gramStart"/>
            <w:r>
              <w:rPr>
                <w:rFonts w:hint="eastAsia"/>
              </w:rPr>
              <w:t>fun.</w:t>
            </w:r>
            <w:proofErr w:type="gramEnd"/>
          </w:p>
          <w:p w:rsidR="006D5806" w:rsidRDefault="006D5806" w:rsidP="00496FB5">
            <w:pPr>
              <w:spacing w:line="240" w:lineRule="auto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 xml:space="preserve"> hope you have a fun.</w:t>
            </w:r>
          </w:p>
          <w:p w:rsidR="006D5806" w:rsidRPr="006D5806" w:rsidRDefault="006D5806" w:rsidP="00496FB5">
            <w:pPr>
              <w:spacing w:line="240" w:lineRule="auto"/>
            </w:pPr>
            <w:r>
              <w:rPr>
                <w:rFonts w:hint="eastAsia"/>
              </w:rPr>
              <w:t>Next see you guy!</w:t>
            </w:r>
          </w:p>
        </w:tc>
      </w:tr>
    </w:tbl>
    <w:p w:rsidR="006D5806" w:rsidRDefault="006D5806" w:rsidP="006D5806">
      <w:pPr>
        <w:spacing w:before="100" w:after="100" w:line="240" w:lineRule="auto"/>
      </w:pPr>
    </w:p>
    <w:sectPr w:rsidR="006D580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EA" w:rsidRDefault="00CD0FEA">
      <w:pPr>
        <w:spacing w:line="240" w:lineRule="auto"/>
      </w:pPr>
      <w:r>
        <w:separator/>
      </w:r>
    </w:p>
  </w:endnote>
  <w:endnote w:type="continuationSeparator" w:id="0">
    <w:p w:rsidR="00CD0FEA" w:rsidRDefault="00CD0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E73033" w:rsidP="006D5806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6D580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EA" w:rsidRDefault="00CD0FEA">
      <w:pPr>
        <w:spacing w:line="240" w:lineRule="auto"/>
      </w:pPr>
      <w:r>
        <w:separator/>
      </w:r>
    </w:p>
  </w:footnote>
  <w:footnote w:type="continuationSeparator" w:id="0">
    <w:p w:rsidR="00CD0FEA" w:rsidRDefault="00CD0F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092CCD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Reading Lesson Plan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3780"/>
    <w:multiLevelType w:val="hybridMultilevel"/>
    <w:tmpl w:val="ADA647D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3520FDE"/>
    <w:multiLevelType w:val="hybridMultilevel"/>
    <w:tmpl w:val="BA224BA2"/>
    <w:lvl w:ilvl="0" w:tplc="B87C00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41243DB"/>
    <w:multiLevelType w:val="hybridMultilevel"/>
    <w:tmpl w:val="EE0CEA10"/>
    <w:lvl w:ilvl="0" w:tplc="4E5224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27D7CBC"/>
    <w:multiLevelType w:val="hybridMultilevel"/>
    <w:tmpl w:val="4ABA49D6"/>
    <w:lvl w:ilvl="0" w:tplc="1A768CA0">
      <w:start w:val="2"/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51AF8"/>
    <w:rsid w:val="000572FE"/>
    <w:rsid w:val="000671AE"/>
    <w:rsid w:val="00071A96"/>
    <w:rsid w:val="00092CCD"/>
    <w:rsid w:val="00103512"/>
    <w:rsid w:val="00135327"/>
    <w:rsid w:val="003362B3"/>
    <w:rsid w:val="00496FB5"/>
    <w:rsid w:val="00511B86"/>
    <w:rsid w:val="005354F8"/>
    <w:rsid w:val="0053730E"/>
    <w:rsid w:val="005E1EEE"/>
    <w:rsid w:val="00624FEF"/>
    <w:rsid w:val="00673A5D"/>
    <w:rsid w:val="006D5806"/>
    <w:rsid w:val="007801E1"/>
    <w:rsid w:val="007860FB"/>
    <w:rsid w:val="00A31AF0"/>
    <w:rsid w:val="00A475A3"/>
    <w:rsid w:val="00A75ED2"/>
    <w:rsid w:val="00AA2CC8"/>
    <w:rsid w:val="00C776D6"/>
    <w:rsid w:val="00CD0FEA"/>
    <w:rsid w:val="00E10AC8"/>
    <w:rsid w:val="00E73033"/>
    <w:rsid w:val="00F33A19"/>
    <w:rsid w:val="00F6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1035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103512"/>
  </w:style>
  <w:style w:type="paragraph" w:styleId="af4">
    <w:name w:val="footer"/>
    <w:basedOn w:val="a"/>
    <w:link w:val="Char0"/>
    <w:uiPriority w:val="99"/>
    <w:unhideWhenUsed/>
    <w:rsid w:val="001035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103512"/>
  </w:style>
  <w:style w:type="paragraph" w:styleId="af5">
    <w:name w:val="List Paragraph"/>
    <w:basedOn w:val="a"/>
    <w:uiPriority w:val="34"/>
    <w:qFormat/>
    <w:rsid w:val="00C776D6"/>
    <w:pPr>
      <w:ind w:leftChars="400" w:left="800"/>
    </w:pPr>
  </w:style>
  <w:style w:type="character" w:styleId="af6">
    <w:name w:val="Hyperlink"/>
    <w:basedOn w:val="a0"/>
    <w:uiPriority w:val="99"/>
    <w:unhideWhenUsed/>
    <w:rsid w:val="00786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1035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103512"/>
  </w:style>
  <w:style w:type="paragraph" w:styleId="af4">
    <w:name w:val="footer"/>
    <w:basedOn w:val="a"/>
    <w:link w:val="Char0"/>
    <w:uiPriority w:val="99"/>
    <w:unhideWhenUsed/>
    <w:rsid w:val="001035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103512"/>
  </w:style>
  <w:style w:type="paragraph" w:styleId="af5">
    <w:name w:val="List Paragraph"/>
    <w:basedOn w:val="a"/>
    <w:uiPriority w:val="34"/>
    <w:qFormat/>
    <w:rsid w:val="00C776D6"/>
    <w:pPr>
      <w:ind w:leftChars="400" w:left="800"/>
    </w:pPr>
  </w:style>
  <w:style w:type="character" w:styleId="af6">
    <w:name w:val="Hyperlink"/>
    <w:basedOn w:val="a0"/>
    <w:uiPriority w:val="99"/>
    <w:unhideWhenUsed/>
    <w:rsid w:val="00786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gA0wI1hjO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Very Infortant Person</cp:lastModifiedBy>
  <cp:revision>2</cp:revision>
  <dcterms:created xsi:type="dcterms:W3CDTF">2017-08-12T02:29:00Z</dcterms:created>
  <dcterms:modified xsi:type="dcterms:W3CDTF">2017-08-12T02:29:00Z</dcterms:modified>
</cp:coreProperties>
</file>